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50EB" w14:textId="78BF4355" w:rsidR="00A44FEF" w:rsidRPr="009E09BA" w:rsidRDefault="009272CD" w:rsidP="0050139C">
      <w:pPr>
        <w:pStyle w:val="Heading1"/>
        <w:rPr>
          <w:rFonts w:asciiTheme="minorHAnsi" w:hAnsiTheme="minorHAnsi"/>
        </w:rPr>
      </w:pPr>
      <w:r>
        <w:rPr>
          <w:rFonts w:asciiTheme="minorHAnsi" w:hAnsiTheme="minorHAnsi"/>
        </w:rPr>
        <w:t>Outstanding VM Pro</w:t>
      </w:r>
      <w:r w:rsidR="00543395">
        <w:rPr>
          <w:rFonts w:asciiTheme="minorHAnsi" w:hAnsiTheme="minorHAnsi"/>
        </w:rPr>
        <w:t>cess</w:t>
      </w:r>
    </w:p>
    <w:p w14:paraId="3ADE50EC" w14:textId="77777777" w:rsidR="00155FB3" w:rsidRDefault="0050139C" w:rsidP="00D25B1B">
      <w:pPr>
        <w:spacing w:after="120"/>
        <w:rPr>
          <w:rFonts w:asciiTheme="minorHAnsi" w:hAnsiTheme="minorHAnsi"/>
        </w:rPr>
      </w:pPr>
      <w:r w:rsidRPr="009E09BA">
        <w:rPr>
          <w:rFonts w:asciiTheme="minorHAnsi" w:hAnsiTheme="minorHAnsi"/>
        </w:rPr>
        <w:t>All nominating information is confidential and will be seen only by the parties involved in the award process. Sponsors are advised of the need for confidentiality in the submittal process. All sponsors must submit the entire application form and any supporting documentation.</w:t>
      </w:r>
    </w:p>
    <w:p w14:paraId="59F7A9DF" w14:textId="77777777" w:rsidR="00C91F34" w:rsidRDefault="00C91F34" w:rsidP="00C91F34">
      <w:r w:rsidRPr="00EB4C95">
        <w:t>Each nomination must have a sponsor; self-nominations will not be accepted.</w:t>
      </w:r>
      <w:r>
        <w:t xml:space="preserve"> </w:t>
      </w:r>
      <w:r w:rsidRPr="00EB4C95">
        <w:t xml:space="preserve">Completed nomination forms must be submitted via email to the SAVE Honors &amp; Awards Director at </w:t>
      </w:r>
      <w:hyperlink r:id="rId11" w:history="1">
        <w:r w:rsidRPr="004343F0">
          <w:rPr>
            <w:rStyle w:val="Hyperlink"/>
          </w:rPr>
          <w:t>info@value-eng.org</w:t>
        </w:r>
      </w:hyperlink>
      <w:r>
        <w:t>.</w:t>
      </w:r>
    </w:p>
    <w:p w14:paraId="3ADE50F9" w14:textId="77777777" w:rsidR="003D0204" w:rsidRDefault="003D0204" w:rsidP="003D0204">
      <w:pPr>
        <w:rPr>
          <w:rFonts w:asciiTheme="minorHAnsi" w:hAnsiTheme="minorHAnsi"/>
        </w:rPr>
      </w:pPr>
    </w:p>
    <w:p w14:paraId="3B09E209" w14:textId="77777777" w:rsidR="00C91F34" w:rsidRPr="009E09BA" w:rsidRDefault="00C91F34" w:rsidP="003D0204">
      <w:pPr>
        <w:rPr>
          <w:rFonts w:asciiTheme="minorHAnsi" w:hAnsiTheme="minorHAnsi"/>
        </w:rPr>
      </w:pPr>
    </w:p>
    <w:tbl>
      <w:tblPr>
        <w:tblW w:w="10800" w:type="dxa"/>
        <w:tblInd w:w="80" w:type="dxa"/>
        <w:tblLayout w:type="fixed"/>
        <w:tblCellMar>
          <w:left w:w="0" w:type="dxa"/>
          <w:right w:w="0" w:type="dxa"/>
        </w:tblCellMar>
        <w:tblLook w:val="0000" w:firstRow="0" w:lastRow="0" w:firstColumn="0" w:lastColumn="0" w:noHBand="0" w:noVBand="0"/>
      </w:tblPr>
      <w:tblGrid>
        <w:gridCol w:w="2160"/>
        <w:gridCol w:w="3240"/>
        <w:gridCol w:w="2160"/>
        <w:gridCol w:w="3240"/>
      </w:tblGrid>
      <w:tr w:rsidR="003D0204" w:rsidRPr="009E09BA" w14:paraId="3ADE50FC" w14:textId="77777777" w:rsidTr="00C91F34">
        <w:trPr>
          <w:trHeight w:val="144"/>
        </w:trPr>
        <w:tc>
          <w:tcPr>
            <w:tcW w:w="216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14:paraId="3ADE50FA" w14:textId="669206DB" w:rsidR="003D0204" w:rsidRPr="009E09BA" w:rsidRDefault="0021272B" w:rsidP="003D0204">
            <w:pPr>
              <w:jc w:val="right"/>
              <w:rPr>
                <w:rFonts w:asciiTheme="minorHAnsi" w:hAnsiTheme="minorHAnsi"/>
              </w:rPr>
            </w:pPr>
            <w:r>
              <w:rPr>
                <w:rFonts w:asciiTheme="minorHAnsi" w:hAnsiTheme="minorHAnsi"/>
              </w:rPr>
              <w:t>Process Name</w:t>
            </w:r>
          </w:p>
        </w:tc>
        <w:tc>
          <w:tcPr>
            <w:tcW w:w="8640" w:type="dxa"/>
            <w:gridSpan w:val="3"/>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0FB" w14:textId="77777777" w:rsidR="003D0204" w:rsidRPr="009E09BA" w:rsidRDefault="003D0204" w:rsidP="003D0204">
            <w:pPr>
              <w:rPr>
                <w:rFonts w:asciiTheme="minorHAnsi" w:hAnsiTheme="minorHAnsi"/>
              </w:rPr>
            </w:pPr>
          </w:p>
        </w:tc>
      </w:tr>
      <w:tr w:rsidR="003D0204" w:rsidRPr="009E09BA" w14:paraId="3ADE50FF" w14:textId="77777777" w:rsidTr="00C91F34">
        <w:trPr>
          <w:trHeight w:val="2016"/>
        </w:trPr>
        <w:tc>
          <w:tcPr>
            <w:tcW w:w="216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14:paraId="3ADE50FD" w14:textId="77777777" w:rsidR="003D0204" w:rsidRPr="009E09BA" w:rsidRDefault="003D0204" w:rsidP="003D0204">
            <w:pPr>
              <w:jc w:val="right"/>
              <w:rPr>
                <w:rFonts w:asciiTheme="minorHAnsi" w:hAnsiTheme="minorHAnsi"/>
              </w:rPr>
            </w:pPr>
            <w:r w:rsidRPr="009E09BA">
              <w:rPr>
                <w:rFonts w:asciiTheme="minorHAnsi" w:hAnsiTheme="minorHAnsi"/>
              </w:rPr>
              <w:t>Description</w:t>
            </w:r>
          </w:p>
        </w:tc>
        <w:tc>
          <w:tcPr>
            <w:tcW w:w="8640" w:type="dxa"/>
            <w:gridSpan w:val="3"/>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0FE" w14:textId="77777777" w:rsidR="003D0204" w:rsidRPr="009E09BA" w:rsidRDefault="003D0204" w:rsidP="003D0204">
            <w:pPr>
              <w:rPr>
                <w:rFonts w:asciiTheme="minorHAnsi" w:hAnsiTheme="minorHAnsi"/>
              </w:rPr>
            </w:pPr>
          </w:p>
        </w:tc>
      </w:tr>
      <w:tr w:rsidR="003D0204" w:rsidRPr="009E09BA" w14:paraId="3ADE5102" w14:textId="77777777" w:rsidTr="00C91F34">
        <w:trPr>
          <w:trHeight w:val="20"/>
        </w:trPr>
        <w:tc>
          <w:tcPr>
            <w:tcW w:w="2160" w:type="dxa"/>
            <w:tcBorders>
              <w:top w:val="single" w:sz="4" w:space="0" w:color="000000"/>
              <w:left w:val="single" w:sz="4" w:space="0" w:color="000000"/>
              <w:bottom w:val="single" w:sz="4" w:space="0" w:color="000000"/>
              <w:right w:val="single" w:sz="6" w:space="0" w:color="000000"/>
            </w:tcBorders>
            <w:tcMar>
              <w:top w:w="80" w:type="dxa"/>
              <w:left w:w="80" w:type="dxa"/>
              <w:bottom w:w="80" w:type="dxa"/>
              <w:right w:w="80" w:type="dxa"/>
            </w:tcMar>
          </w:tcPr>
          <w:p w14:paraId="3ADE5100" w14:textId="77777777" w:rsidR="003D0204" w:rsidRPr="009E09BA" w:rsidRDefault="003D0204" w:rsidP="003D0204">
            <w:pPr>
              <w:jc w:val="right"/>
              <w:rPr>
                <w:rFonts w:asciiTheme="minorHAnsi" w:hAnsiTheme="minorHAnsi"/>
              </w:rPr>
            </w:pPr>
            <w:r w:rsidRPr="009E09BA">
              <w:rPr>
                <w:rFonts w:asciiTheme="minorHAnsi" w:hAnsiTheme="minorHAnsi"/>
              </w:rPr>
              <w:t>Agency Name</w:t>
            </w:r>
          </w:p>
        </w:tc>
        <w:tc>
          <w:tcPr>
            <w:tcW w:w="8640" w:type="dxa"/>
            <w:gridSpan w:val="3"/>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01" w14:textId="77777777" w:rsidR="003D0204" w:rsidRPr="009E09BA" w:rsidRDefault="003D0204" w:rsidP="003D0204">
            <w:pPr>
              <w:rPr>
                <w:rFonts w:asciiTheme="minorHAnsi" w:hAnsiTheme="minorHAnsi"/>
              </w:rPr>
            </w:pPr>
          </w:p>
        </w:tc>
      </w:tr>
      <w:tr w:rsidR="003D0204" w:rsidRPr="009E09BA" w14:paraId="3ADE510A" w14:textId="77777777" w:rsidTr="00C91F34">
        <w:trPr>
          <w:trHeight w:val="20"/>
        </w:trPr>
        <w:tc>
          <w:tcPr>
            <w:tcW w:w="2160" w:type="dxa"/>
            <w:tcBorders>
              <w:top w:val="single" w:sz="4" w:space="0" w:color="000000"/>
              <w:left w:val="single" w:sz="4" w:space="0" w:color="000000"/>
              <w:right w:val="single" w:sz="6" w:space="0" w:color="000000"/>
            </w:tcBorders>
            <w:tcMar>
              <w:top w:w="80" w:type="dxa"/>
              <w:left w:w="80" w:type="dxa"/>
              <w:bottom w:w="80" w:type="dxa"/>
              <w:right w:w="80" w:type="dxa"/>
            </w:tcMar>
          </w:tcPr>
          <w:p w14:paraId="3ADE5106" w14:textId="77777777" w:rsidR="003D0204" w:rsidRPr="009E09BA" w:rsidRDefault="003D0204" w:rsidP="003D0204">
            <w:pPr>
              <w:jc w:val="right"/>
              <w:rPr>
                <w:rFonts w:asciiTheme="minorHAnsi" w:hAnsiTheme="minorHAnsi"/>
              </w:rPr>
            </w:pPr>
            <w:r w:rsidRPr="009E09BA">
              <w:rPr>
                <w:rFonts w:asciiTheme="minorHAnsi" w:hAnsiTheme="minorHAnsi"/>
              </w:rPr>
              <w:t>Contact Name</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07" w14:textId="77777777" w:rsidR="003D0204" w:rsidRPr="009E09BA" w:rsidRDefault="003D0204" w:rsidP="003D0204">
            <w:pPr>
              <w:rPr>
                <w:rFonts w:asciiTheme="minorHAnsi" w:hAnsiTheme="minorHAnsi"/>
              </w:rPr>
            </w:pPr>
          </w:p>
        </w:tc>
        <w:tc>
          <w:tcPr>
            <w:tcW w:w="2160" w:type="dxa"/>
            <w:tcBorders>
              <w:top w:val="single" w:sz="4" w:space="0" w:color="000000"/>
              <w:left w:val="single" w:sz="6" w:space="0" w:color="000000"/>
              <w:right w:val="single" w:sz="6" w:space="0" w:color="000000"/>
            </w:tcBorders>
            <w:tcMar>
              <w:top w:w="80" w:type="dxa"/>
              <w:left w:w="80" w:type="dxa"/>
              <w:bottom w:w="80" w:type="dxa"/>
              <w:right w:w="80" w:type="dxa"/>
            </w:tcMar>
          </w:tcPr>
          <w:p w14:paraId="3ADE5108" w14:textId="77777777" w:rsidR="003D0204" w:rsidRPr="009E09BA" w:rsidRDefault="003D0204" w:rsidP="003D0204">
            <w:pPr>
              <w:jc w:val="right"/>
              <w:rPr>
                <w:rFonts w:asciiTheme="minorHAnsi" w:hAnsiTheme="minorHAnsi"/>
              </w:rPr>
            </w:pPr>
            <w:r w:rsidRPr="009E09BA">
              <w:rPr>
                <w:rFonts w:asciiTheme="minorHAnsi" w:hAnsiTheme="minorHAnsi"/>
              </w:rPr>
              <w:t>Sponsor’s Name</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09" w14:textId="77777777" w:rsidR="003D0204" w:rsidRPr="009E09BA" w:rsidRDefault="003D0204" w:rsidP="003D0204">
            <w:pPr>
              <w:rPr>
                <w:rFonts w:asciiTheme="minorHAnsi" w:hAnsiTheme="minorHAnsi"/>
              </w:rPr>
            </w:pPr>
          </w:p>
        </w:tc>
      </w:tr>
      <w:tr w:rsidR="003D0204" w:rsidRPr="009E09BA" w14:paraId="3ADE510F" w14:textId="77777777" w:rsidTr="00C91F34">
        <w:trPr>
          <w:trHeight w:val="20"/>
        </w:trPr>
        <w:tc>
          <w:tcPr>
            <w:tcW w:w="2160" w:type="dxa"/>
            <w:tcBorders>
              <w:left w:val="single" w:sz="4" w:space="0" w:color="000000"/>
              <w:right w:val="single" w:sz="6" w:space="0" w:color="000000"/>
            </w:tcBorders>
            <w:tcMar>
              <w:top w:w="80" w:type="dxa"/>
              <w:left w:w="80" w:type="dxa"/>
              <w:bottom w:w="80" w:type="dxa"/>
              <w:right w:w="80" w:type="dxa"/>
            </w:tcMar>
          </w:tcPr>
          <w:p w14:paraId="3ADE510B" w14:textId="77777777" w:rsidR="003D0204" w:rsidRPr="009E09BA" w:rsidRDefault="0094044F" w:rsidP="003D0204">
            <w:pPr>
              <w:jc w:val="right"/>
              <w:rPr>
                <w:rFonts w:asciiTheme="minorHAnsi" w:hAnsiTheme="minorHAnsi"/>
              </w:rPr>
            </w:pPr>
            <w:r>
              <w:rPr>
                <w:rFonts w:asciiTheme="minorHAnsi" w:hAnsiTheme="minorHAnsi"/>
              </w:rPr>
              <w:t>Company</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0C" w14:textId="77777777" w:rsidR="003D0204" w:rsidRPr="009E09BA" w:rsidRDefault="003D0204" w:rsidP="003D0204">
            <w:pPr>
              <w:rPr>
                <w:rFonts w:asciiTheme="minorHAnsi" w:hAnsiTheme="minorHAnsi"/>
              </w:rPr>
            </w:pPr>
          </w:p>
        </w:tc>
        <w:tc>
          <w:tcPr>
            <w:tcW w:w="2160" w:type="dxa"/>
            <w:tcBorders>
              <w:left w:val="single" w:sz="6" w:space="0" w:color="000000"/>
              <w:right w:val="single" w:sz="6" w:space="0" w:color="000000"/>
            </w:tcBorders>
            <w:tcMar>
              <w:top w:w="80" w:type="dxa"/>
              <w:left w:w="80" w:type="dxa"/>
              <w:bottom w:w="80" w:type="dxa"/>
              <w:right w:w="80" w:type="dxa"/>
            </w:tcMar>
          </w:tcPr>
          <w:p w14:paraId="3ADE510D" w14:textId="77777777" w:rsidR="003D0204" w:rsidRPr="009E09BA" w:rsidRDefault="0094044F" w:rsidP="003D0204">
            <w:pPr>
              <w:jc w:val="right"/>
              <w:rPr>
                <w:rFonts w:asciiTheme="minorHAnsi" w:hAnsiTheme="minorHAnsi"/>
              </w:rPr>
            </w:pPr>
            <w:r>
              <w:rPr>
                <w:rFonts w:asciiTheme="minorHAnsi" w:hAnsiTheme="minorHAnsi"/>
              </w:rPr>
              <w:t>Company</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0E" w14:textId="77777777" w:rsidR="003D0204" w:rsidRPr="009E09BA" w:rsidRDefault="003D0204" w:rsidP="003D0204">
            <w:pPr>
              <w:rPr>
                <w:rFonts w:asciiTheme="minorHAnsi" w:hAnsiTheme="minorHAnsi"/>
              </w:rPr>
            </w:pPr>
          </w:p>
        </w:tc>
      </w:tr>
      <w:tr w:rsidR="003D0204" w:rsidRPr="009E09BA" w14:paraId="3ADE5114" w14:textId="77777777" w:rsidTr="00C91F34">
        <w:trPr>
          <w:trHeight w:val="20"/>
        </w:trPr>
        <w:tc>
          <w:tcPr>
            <w:tcW w:w="2160" w:type="dxa"/>
            <w:tcBorders>
              <w:left w:val="single" w:sz="4" w:space="0" w:color="000000"/>
              <w:right w:val="single" w:sz="6" w:space="0" w:color="000000"/>
            </w:tcBorders>
            <w:tcMar>
              <w:top w:w="80" w:type="dxa"/>
              <w:left w:w="80" w:type="dxa"/>
              <w:bottom w:w="80" w:type="dxa"/>
              <w:right w:w="80" w:type="dxa"/>
            </w:tcMar>
          </w:tcPr>
          <w:p w14:paraId="3ADE5110" w14:textId="77777777" w:rsidR="003D0204" w:rsidRPr="009E09BA" w:rsidRDefault="003D0204" w:rsidP="003D0204">
            <w:pPr>
              <w:jc w:val="right"/>
              <w:rPr>
                <w:rFonts w:asciiTheme="minorHAnsi" w:hAnsiTheme="minorHAnsi"/>
              </w:rPr>
            </w:pPr>
            <w:r w:rsidRPr="009E09BA">
              <w:rPr>
                <w:rFonts w:asciiTheme="minorHAnsi" w:hAnsiTheme="minorHAnsi"/>
              </w:rPr>
              <w:t>Mailing Address</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11" w14:textId="77777777" w:rsidR="003D0204" w:rsidRPr="009E09BA" w:rsidRDefault="003D0204" w:rsidP="003D0204">
            <w:pPr>
              <w:rPr>
                <w:rFonts w:asciiTheme="minorHAnsi" w:hAnsiTheme="minorHAnsi"/>
              </w:rPr>
            </w:pPr>
          </w:p>
        </w:tc>
        <w:tc>
          <w:tcPr>
            <w:tcW w:w="2160" w:type="dxa"/>
            <w:tcBorders>
              <w:left w:val="single" w:sz="6" w:space="0" w:color="000000"/>
              <w:right w:val="single" w:sz="6" w:space="0" w:color="000000"/>
            </w:tcBorders>
            <w:tcMar>
              <w:top w:w="80" w:type="dxa"/>
              <w:left w:w="80" w:type="dxa"/>
              <w:bottom w:w="80" w:type="dxa"/>
              <w:right w:w="80" w:type="dxa"/>
            </w:tcMar>
          </w:tcPr>
          <w:p w14:paraId="3ADE5112" w14:textId="77777777" w:rsidR="003D0204" w:rsidRPr="009E09BA" w:rsidRDefault="003D0204" w:rsidP="003D0204">
            <w:pPr>
              <w:jc w:val="right"/>
              <w:rPr>
                <w:rFonts w:asciiTheme="minorHAnsi" w:hAnsiTheme="minorHAnsi"/>
              </w:rPr>
            </w:pPr>
            <w:r w:rsidRPr="009E09BA">
              <w:rPr>
                <w:rFonts w:asciiTheme="minorHAnsi" w:hAnsiTheme="minorHAnsi"/>
              </w:rPr>
              <w:t>Mailing Address</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13" w14:textId="77777777" w:rsidR="003D0204" w:rsidRPr="009E09BA" w:rsidRDefault="003D0204" w:rsidP="003D0204">
            <w:pPr>
              <w:rPr>
                <w:rFonts w:asciiTheme="minorHAnsi" w:hAnsiTheme="minorHAnsi"/>
              </w:rPr>
            </w:pPr>
          </w:p>
        </w:tc>
      </w:tr>
      <w:tr w:rsidR="003D0204" w:rsidRPr="009E09BA" w14:paraId="3ADE5119" w14:textId="77777777" w:rsidTr="00C91F34">
        <w:trPr>
          <w:trHeight w:val="20"/>
        </w:trPr>
        <w:tc>
          <w:tcPr>
            <w:tcW w:w="2160" w:type="dxa"/>
            <w:tcBorders>
              <w:left w:val="single" w:sz="4" w:space="0" w:color="000000"/>
              <w:right w:val="single" w:sz="6" w:space="0" w:color="000000"/>
            </w:tcBorders>
            <w:tcMar>
              <w:top w:w="80" w:type="dxa"/>
              <w:left w:w="80" w:type="dxa"/>
              <w:bottom w:w="80" w:type="dxa"/>
              <w:right w:w="80" w:type="dxa"/>
            </w:tcMar>
          </w:tcPr>
          <w:p w14:paraId="3ADE5115" w14:textId="77777777" w:rsidR="003D0204" w:rsidRPr="009E09BA" w:rsidRDefault="003D0204" w:rsidP="003D0204">
            <w:pPr>
              <w:jc w:val="right"/>
              <w:rPr>
                <w:rFonts w:asciiTheme="minorHAnsi" w:hAnsiTheme="minorHAnsi"/>
              </w:rPr>
            </w:pPr>
            <w:r w:rsidRPr="009E09BA">
              <w:rPr>
                <w:rFonts w:asciiTheme="minorHAnsi" w:hAnsiTheme="minorHAnsi"/>
              </w:rPr>
              <w:t>City</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16" w14:textId="77777777" w:rsidR="003D0204" w:rsidRPr="009E09BA" w:rsidRDefault="003D0204" w:rsidP="003D0204">
            <w:pPr>
              <w:rPr>
                <w:rFonts w:asciiTheme="minorHAnsi" w:hAnsiTheme="minorHAnsi"/>
              </w:rPr>
            </w:pPr>
          </w:p>
        </w:tc>
        <w:tc>
          <w:tcPr>
            <w:tcW w:w="2160" w:type="dxa"/>
            <w:tcBorders>
              <w:left w:val="single" w:sz="6" w:space="0" w:color="000000"/>
              <w:right w:val="single" w:sz="6" w:space="0" w:color="000000"/>
            </w:tcBorders>
            <w:tcMar>
              <w:top w:w="80" w:type="dxa"/>
              <w:left w:w="80" w:type="dxa"/>
              <w:bottom w:w="80" w:type="dxa"/>
              <w:right w:w="80" w:type="dxa"/>
            </w:tcMar>
          </w:tcPr>
          <w:p w14:paraId="3ADE5117" w14:textId="77777777" w:rsidR="003D0204" w:rsidRPr="009E09BA" w:rsidRDefault="003D0204" w:rsidP="003D0204">
            <w:pPr>
              <w:jc w:val="right"/>
              <w:rPr>
                <w:rFonts w:asciiTheme="minorHAnsi" w:hAnsiTheme="minorHAnsi"/>
              </w:rPr>
            </w:pPr>
            <w:r w:rsidRPr="009E09BA">
              <w:rPr>
                <w:rFonts w:asciiTheme="minorHAnsi" w:hAnsiTheme="minorHAnsi"/>
              </w:rPr>
              <w:t>City</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18" w14:textId="77777777" w:rsidR="003D0204" w:rsidRPr="009E09BA" w:rsidRDefault="003D0204" w:rsidP="003D0204">
            <w:pPr>
              <w:rPr>
                <w:rFonts w:asciiTheme="minorHAnsi" w:hAnsiTheme="minorHAnsi"/>
              </w:rPr>
            </w:pPr>
          </w:p>
        </w:tc>
      </w:tr>
      <w:tr w:rsidR="003D0204" w:rsidRPr="009E09BA" w14:paraId="3ADE511E" w14:textId="77777777" w:rsidTr="00C91F34">
        <w:trPr>
          <w:trHeight w:val="20"/>
        </w:trPr>
        <w:tc>
          <w:tcPr>
            <w:tcW w:w="2160" w:type="dxa"/>
            <w:tcBorders>
              <w:left w:val="single" w:sz="4" w:space="0" w:color="000000"/>
              <w:right w:val="single" w:sz="6" w:space="0" w:color="000000"/>
            </w:tcBorders>
            <w:tcMar>
              <w:top w:w="80" w:type="dxa"/>
              <w:left w:w="80" w:type="dxa"/>
              <w:bottom w:w="80" w:type="dxa"/>
              <w:right w:w="80" w:type="dxa"/>
            </w:tcMar>
          </w:tcPr>
          <w:p w14:paraId="3ADE511A" w14:textId="77777777" w:rsidR="003D0204" w:rsidRPr="009E09BA" w:rsidRDefault="003D0204" w:rsidP="003D0204">
            <w:pPr>
              <w:jc w:val="right"/>
              <w:rPr>
                <w:rFonts w:asciiTheme="minorHAnsi" w:hAnsiTheme="minorHAnsi"/>
              </w:rPr>
            </w:pPr>
            <w:r w:rsidRPr="009E09BA">
              <w:rPr>
                <w:rFonts w:asciiTheme="minorHAnsi" w:hAnsiTheme="minorHAnsi"/>
              </w:rPr>
              <w:t>State/Province</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1B" w14:textId="77777777" w:rsidR="003D0204" w:rsidRPr="009E09BA" w:rsidRDefault="003D0204" w:rsidP="003D0204">
            <w:pPr>
              <w:rPr>
                <w:rFonts w:asciiTheme="minorHAnsi" w:hAnsiTheme="minorHAnsi"/>
              </w:rPr>
            </w:pPr>
          </w:p>
        </w:tc>
        <w:tc>
          <w:tcPr>
            <w:tcW w:w="2160" w:type="dxa"/>
            <w:tcBorders>
              <w:left w:val="single" w:sz="6" w:space="0" w:color="000000"/>
              <w:right w:val="single" w:sz="6" w:space="0" w:color="000000"/>
            </w:tcBorders>
            <w:tcMar>
              <w:top w:w="80" w:type="dxa"/>
              <w:left w:w="80" w:type="dxa"/>
              <w:bottom w:w="80" w:type="dxa"/>
              <w:right w:w="80" w:type="dxa"/>
            </w:tcMar>
          </w:tcPr>
          <w:p w14:paraId="3ADE511C" w14:textId="77777777" w:rsidR="003D0204" w:rsidRPr="009E09BA" w:rsidRDefault="003D0204" w:rsidP="003D0204">
            <w:pPr>
              <w:jc w:val="right"/>
              <w:rPr>
                <w:rFonts w:asciiTheme="minorHAnsi" w:hAnsiTheme="minorHAnsi"/>
              </w:rPr>
            </w:pPr>
            <w:r w:rsidRPr="009E09BA">
              <w:rPr>
                <w:rFonts w:asciiTheme="minorHAnsi" w:hAnsiTheme="minorHAnsi"/>
              </w:rPr>
              <w:t>State/Province</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1D" w14:textId="77777777" w:rsidR="003D0204" w:rsidRPr="009E09BA" w:rsidRDefault="003D0204" w:rsidP="003D0204">
            <w:pPr>
              <w:rPr>
                <w:rFonts w:asciiTheme="minorHAnsi" w:hAnsiTheme="minorHAnsi"/>
              </w:rPr>
            </w:pPr>
          </w:p>
        </w:tc>
      </w:tr>
      <w:tr w:rsidR="003D0204" w:rsidRPr="009E09BA" w14:paraId="3ADE5123" w14:textId="77777777" w:rsidTr="00C91F34">
        <w:trPr>
          <w:trHeight w:val="20"/>
        </w:trPr>
        <w:tc>
          <w:tcPr>
            <w:tcW w:w="2160" w:type="dxa"/>
            <w:tcBorders>
              <w:left w:val="single" w:sz="4" w:space="0" w:color="000000"/>
              <w:right w:val="single" w:sz="6" w:space="0" w:color="000000"/>
            </w:tcBorders>
            <w:tcMar>
              <w:top w:w="80" w:type="dxa"/>
              <w:left w:w="80" w:type="dxa"/>
              <w:bottom w:w="80" w:type="dxa"/>
              <w:right w:w="80" w:type="dxa"/>
            </w:tcMar>
          </w:tcPr>
          <w:p w14:paraId="3ADE511F" w14:textId="77777777" w:rsidR="003D0204" w:rsidRPr="009E09BA" w:rsidRDefault="003D0204" w:rsidP="003D0204">
            <w:pPr>
              <w:jc w:val="right"/>
              <w:rPr>
                <w:rFonts w:asciiTheme="minorHAnsi" w:hAnsiTheme="minorHAnsi"/>
              </w:rPr>
            </w:pPr>
            <w:r w:rsidRPr="009E09BA">
              <w:rPr>
                <w:rFonts w:asciiTheme="minorHAnsi" w:hAnsiTheme="minorHAnsi"/>
              </w:rPr>
              <w:t>Postal Code</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20" w14:textId="77777777" w:rsidR="003D0204" w:rsidRPr="009E09BA" w:rsidRDefault="003D0204" w:rsidP="003D0204">
            <w:pPr>
              <w:rPr>
                <w:rFonts w:asciiTheme="minorHAnsi" w:hAnsiTheme="minorHAnsi"/>
              </w:rPr>
            </w:pPr>
          </w:p>
        </w:tc>
        <w:tc>
          <w:tcPr>
            <w:tcW w:w="2160" w:type="dxa"/>
            <w:tcBorders>
              <w:left w:val="single" w:sz="6" w:space="0" w:color="000000"/>
              <w:right w:val="single" w:sz="6" w:space="0" w:color="000000"/>
            </w:tcBorders>
            <w:tcMar>
              <w:top w:w="80" w:type="dxa"/>
              <w:left w:w="80" w:type="dxa"/>
              <w:bottom w:w="80" w:type="dxa"/>
              <w:right w:w="80" w:type="dxa"/>
            </w:tcMar>
          </w:tcPr>
          <w:p w14:paraId="3ADE5121" w14:textId="77777777" w:rsidR="003D0204" w:rsidRPr="009E09BA" w:rsidRDefault="003D0204" w:rsidP="003D0204">
            <w:pPr>
              <w:jc w:val="right"/>
              <w:rPr>
                <w:rFonts w:asciiTheme="minorHAnsi" w:hAnsiTheme="minorHAnsi"/>
              </w:rPr>
            </w:pPr>
            <w:r w:rsidRPr="009E09BA">
              <w:rPr>
                <w:rFonts w:asciiTheme="minorHAnsi" w:hAnsiTheme="minorHAnsi"/>
              </w:rPr>
              <w:t>Postal Code</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22" w14:textId="77777777" w:rsidR="003D0204" w:rsidRPr="009E09BA" w:rsidRDefault="003D0204" w:rsidP="003D0204">
            <w:pPr>
              <w:rPr>
                <w:rFonts w:asciiTheme="minorHAnsi" w:hAnsiTheme="minorHAnsi"/>
              </w:rPr>
            </w:pPr>
          </w:p>
        </w:tc>
      </w:tr>
      <w:tr w:rsidR="003D0204" w:rsidRPr="009E09BA" w14:paraId="3ADE5128" w14:textId="77777777" w:rsidTr="00C91F34">
        <w:trPr>
          <w:trHeight w:val="20"/>
        </w:trPr>
        <w:tc>
          <w:tcPr>
            <w:tcW w:w="2160" w:type="dxa"/>
            <w:tcBorders>
              <w:left w:val="single" w:sz="4" w:space="0" w:color="000000"/>
              <w:right w:val="single" w:sz="6" w:space="0" w:color="000000"/>
            </w:tcBorders>
            <w:tcMar>
              <w:top w:w="80" w:type="dxa"/>
              <w:left w:w="80" w:type="dxa"/>
              <w:bottom w:w="80" w:type="dxa"/>
              <w:right w:w="80" w:type="dxa"/>
            </w:tcMar>
          </w:tcPr>
          <w:p w14:paraId="3ADE5124" w14:textId="77777777" w:rsidR="003D0204" w:rsidRPr="009E09BA" w:rsidRDefault="003D0204" w:rsidP="003D0204">
            <w:pPr>
              <w:jc w:val="right"/>
              <w:rPr>
                <w:rFonts w:asciiTheme="minorHAnsi" w:hAnsiTheme="minorHAnsi"/>
              </w:rPr>
            </w:pPr>
            <w:r w:rsidRPr="009E09BA">
              <w:rPr>
                <w:rFonts w:asciiTheme="minorHAnsi" w:hAnsiTheme="minorHAnsi"/>
              </w:rPr>
              <w:t>Country</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25" w14:textId="77777777" w:rsidR="003D0204" w:rsidRPr="009E09BA" w:rsidRDefault="003D0204" w:rsidP="003D0204">
            <w:pPr>
              <w:rPr>
                <w:rFonts w:asciiTheme="minorHAnsi" w:hAnsiTheme="minorHAnsi"/>
              </w:rPr>
            </w:pPr>
          </w:p>
        </w:tc>
        <w:tc>
          <w:tcPr>
            <w:tcW w:w="2160" w:type="dxa"/>
            <w:tcBorders>
              <w:left w:val="single" w:sz="6" w:space="0" w:color="000000"/>
              <w:right w:val="single" w:sz="6" w:space="0" w:color="000000"/>
            </w:tcBorders>
            <w:tcMar>
              <w:top w:w="80" w:type="dxa"/>
              <w:left w:w="80" w:type="dxa"/>
              <w:bottom w:w="80" w:type="dxa"/>
              <w:right w:w="80" w:type="dxa"/>
            </w:tcMar>
          </w:tcPr>
          <w:p w14:paraId="3ADE5126" w14:textId="77777777" w:rsidR="003D0204" w:rsidRPr="009E09BA" w:rsidRDefault="003D0204" w:rsidP="003D0204">
            <w:pPr>
              <w:jc w:val="right"/>
              <w:rPr>
                <w:rFonts w:asciiTheme="minorHAnsi" w:hAnsiTheme="minorHAnsi"/>
              </w:rPr>
            </w:pPr>
            <w:r w:rsidRPr="009E09BA">
              <w:rPr>
                <w:rFonts w:asciiTheme="minorHAnsi" w:hAnsiTheme="minorHAnsi"/>
              </w:rPr>
              <w:t>Country</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27" w14:textId="77777777" w:rsidR="003D0204" w:rsidRPr="009E09BA" w:rsidRDefault="003D0204" w:rsidP="003D0204">
            <w:pPr>
              <w:rPr>
                <w:rFonts w:asciiTheme="minorHAnsi" w:hAnsiTheme="minorHAnsi"/>
              </w:rPr>
            </w:pPr>
          </w:p>
        </w:tc>
      </w:tr>
      <w:tr w:rsidR="003D0204" w:rsidRPr="009E09BA" w14:paraId="3ADE512D" w14:textId="77777777" w:rsidTr="00C91F34">
        <w:trPr>
          <w:trHeight w:val="20"/>
        </w:trPr>
        <w:tc>
          <w:tcPr>
            <w:tcW w:w="2160" w:type="dxa"/>
            <w:tcBorders>
              <w:left w:val="single" w:sz="4" w:space="0" w:color="000000"/>
              <w:right w:val="single" w:sz="6" w:space="0" w:color="000000"/>
            </w:tcBorders>
            <w:tcMar>
              <w:top w:w="80" w:type="dxa"/>
              <w:left w:w="80" w:type="dxa"/>
              <w:bottom w:w="80" w:type="dxa"/>
              <w:right w:w="80" w:type="dxa"/>
            </w:tcMar>
          </w:tcPr>
          <w:p w14:paraId="3ADE5129" w14:textId="77777777" w:rsidR="003D0204" w:rsidRPr="009E09BA" w:rsidRDefault="003D0204" w:rsidP="003D0204">
            <w:pPr>
              <w:jc w:val="right"/>
              <w:rPr>
                <w:rFonts w:asciiTheme="minorHAnsi" w:hAnsiTheme="minorHAnsi"/>
              </w:rPr>
            </w:pPr>
            <w:r w:rsidRPr="009E09BA">
              <w:rPr>
                <w:rFonts w:asciiTheme="minorHAnsi" w:hAnsiTheme="minorHAnsi"/>
              </w:rPr>
              <w:t>Telephone</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2A" w14:textId="77777777" w:rsidR="003D0204" w:rsidRPr="009E09BA" w:rsidRDefault="003D0204" w:rsidP="003D0204">
            <w:pPr>
              <w:rPr>
                <w:rFonts w:asciiTheme="minorHAnsi" w:hAnsiTheme="minorHAnsi"/>
              </w:rPr>
            </w:pPr>
          </w:p>
        </w:tc>
        <w:tc>
          <w:tcPr>
            <w:tcW w:w="2160" w:type="dxa"/>
            <w:tcBorders>
              <w:left w:val="single" w:sz="6" w:space="0" w:color="000000"/>
              <w:right w:val="single" w:sz="6" w:space="0" w:color="000000"/>
            </w:tcBorders>
            <w:tcMar>
              <w:top w:w="80" w:type="dxa"/>
              <w:left w:w="80" w:type="dxa"/>
              <w:bottom w:w="80" w:type="dxa"/>
              <w:right w:w="80" w:type="dxa"/>
            </w:tcMar>
          </w:tcPr>
          <w:p w14:paraId="3ADE512B" w14:textId="77777777" w:rsidR="003D0204" w:rsidRPr="009E09BA" w:rsidRDefault="003D0204" w:rsidP="003D0204">
            <w:pPr>
              <w:jc w:val="right"/>
              <w:rPr>
                <w:rFonts w:asciiTheme="minorHAnsi" w:hAnsiTheme="minorHAnsi"/>
              </w:rPr>
            </w:pPr>
            <w:r w:rsidRPr="009E09BA">
              <w:rPr>
                <w:rFonts w:asciiTheme="minorHAnsi" w:hAnsiTheme="minorHAnsi"/>
              </w:rPr>
              <w:t>Telephone</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2C" w14:textId="77777777" w:rsidR="003D0204" w:rsidRPr="009E09BA" w:rsidRDefault="003D0204" w:rsidP="003D0204">
            <w:pPr>
              <w:rPr>
                <w:rFonts w:asciiTheme="minorHAnsi" w:hAnsiTheme="minorHAnsi"/>
              </w:rPr>
            </w:pPr>
          </w:p>
        </w:tc>
      </w:tr>
      <w:tr w:rsidR="003D0204" w:rsidRPr="009E09BA" w14:paraId="3ADE5132" w14:textId="77777777" w:rsidTr="00C91F34">
        <w:trPr>
          <w:trHeight w:val="20"/>
        </w:trPr>
        <w:tc>
          <w:tcPr>
            <w:tcW w:w="2160" w:type="dxa"/>
            <w:tcBorders>
              <w:left w:val="single" w:sz="4" w:space="0" w:color="000000"/>
              <w:bottom w:val="single" w:sz="4" w:space="0" w:color="000000"/>
              <w:right w:val="single" w:sz="6" w:space="0" w:color="000000"/>
            </w:tcBorders>
            <w:tcMar>
              <w:top w:w="80" w:type="dxa"/>
              <w:left w:w="80" w:type="dxa"/>
              <w:bottom w:w="80" w:type="dxa"/>
              <w:right w:w="80" w:type="dxa"/>
            </w:tcMar>
          </w:tcPr>
          <w:p w14:paraId="3ADE512E" w14:textId="77777777" w:rsidR="003D0204" w:rsidRPr="009E09BA" w:rsidRDefault="003D0204" w:rsidP="003D0204">
            <w:pPr>
              <w:jc w:val="right"/>
              <w:rPr>
                <w:rFonts w:asciiTheme="minorHAnsi" w:hAnsiTheme="minorHAnsi"/>
              </w:rPr>
            </w:pPr>
            <w:r w:rsidRPr="009E09BA">
              <w:rPr>
                <w:rFonts w:asciiTheme="minorHAnsi" w:hAnsiTheme="minorHAnsi"/>
              </w:rPr>
              <w:t>Email</w:t>
            </w:r>
          </w:p>
        </w:tc>
        <w:tc>
          <w:tcPr>
            <w:tcW w:w="3240" w:type="dxa"/>
            <w:tcBorders>
              <w:top w:val="single" w:sz="4"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ADE512F" w14:textId="77777777" w:rsidR="003D0204" w:rsidRPr="009E09BA" w:rsidRDefault="003D0204" w:rsidP="003D0204">
            <w:pPr>
              <w:rPr>
                <w:rFonts w:asciiTheme="minorHAnsi" w:hAnsiTheme="minorHAnsi"/>
              </w:rPr>
            </w:pPr>
          </w:p>
        </w:tc>
        <w:tc>
          <w:tcPr>
            <w:tcW w:w="2160" w:type="dxa"/>
            <w:tcBorders>
              <w:left w:val="single" w:sz="6" w:space="0" w:color="000000"/>
              <w:bottom w:val="single" w:sz="4" w:space="0" w:color="000000"/>
              <w:right w:val="single" w:sz="6" w:space="0" w:color="000000"/>
            </w:tcBorders>
            <w:tcMar>
              <w:top w:w="80" w:type="dxa"/>
              <w:left w:w="80" w:type="dxa"/>
              <w:bottom w:w="80" w:type="dxa"/>
              <w:right w:w="80" w:type="dxa"/>
            </w:tcMar>
          </w:tcPr>
          <w:p w14:paraId="3ADE5130" w14:textId="77777777" w:rsidR="003D0204" w:rsidRPr="009E09BA" w:rsidRDefault="003D0204" w:rsidP="003D0204">
            <w:pPr>
              <w:jc w:val="right"/>
              <w:rPr>
                <w:rFonts w:asciiTheme="minorHAnsi" w:hAnsiTheme="minorHAnsi"/>
              </w:rPr>
            </w:pPr>
            <w:r w:rsidRPr="009E09BA">
              <w:rPr>
                <w:rFonts w:asciiTheme="minorHAnsi" w:hAnsiTheme="minorHAnsi"/>
              </w:rPr>
              <w:t>Email</w:t>
            </w:r>
          </w:p>
        </w:tc>
        <w:tc>
          <w:tcPr>
            <w:tcW w:w="3240" w:type="dxa"/>
            <w:tcBorders>
              <w:top w:val="single" w:sz="4" w:space="0" w:color="000000"/>
              <w:left w:val="single" w:sz="6" w:space="0" w:color="000000"/>
              <w:bottom w:val="single" w:sz="4" w:space="0" w:color="000000"/>
              <w:right w:val="single" w:sz="4" w:space="0" w:color="000000"/>
            </w:tcBorders>
            <w:tcMar>
              <w:top w:w="80" w:type="dxa"/>
              <w:left w:w="80" w:type="dxa"/>
              <w:bottom w:w="80" w:type="dxa"/>
              <w:right w:w="80" w:type="dxa"/>
            </w:tcMar>
          </w:tcPr>
          <w:p w14:paraId="3ADE5131" w14:textId="77777777" w:rsidR="003D0204" w:rsidRPr="009E09BA" w:rsidRDefault="003D0204" w:rsidP="003D0204">
            <w:pPr>
              <w:rPr>
                <w:rFonts w:asciiTheme="minorHAnsi" w:hAnsiTheme="minorHAnsi"/>
              </w:rPr>
            </w:pPr>
          </w:p>
        </w:tc>
      </w:tr>
    </w:tbl>
    <w:p w14:paraId="3ADE5133" w14:textId="77777777" w:rsidR="001D5B72" w:rsidRPr="009E09BA" w:rsidRDefault="001D5B72">
      <w:pPr>
        <w:spacing w:after="200" w:line="276" w:lineRule="auto"/>
        <w:rPr>
          <w:rFonts w:asciiTheme="minorHAnsi" w:hAnsiTheme="minorHAnsi"/>
        </w:rPr>
      </w:pPr>
      <w:r w:rsidRPr="009E09BA">
        <w:rPr>
          <w:rFonts w:asciiTheme="minorHAnsi" w:hAnsiTheme="minorHAnsi"/>
        </w:rPr>
        <w:br w:type="page"/>
      </w:r>
    </w:p>
    <w:p w14:paraId="3ADE5134" w14:textId="77777777" w:rsidR="003579E0" w:rsidRPr="009E09BA" w:rsidRDefault="003579E0" w:rsidP="0050139C">
      <w:pPr>
        <w:rPr>
          <w:rFonts w:asciiTheme="minorHAnsi" w:hAnsiTheme="minorHAnsi"/>
        </w:rPr>
      </w:pPr>
      <w:r w:rsidRPr="009E09BA">
        <w:rPr>
          <w:rFonts w:asciiTheme="minorHAnsi" w:hAnsiTheme="minorHAnsi"/>
        </w:rPr>
        <w:lastRenderedPageBreak/>
        <w:t xml:space="preserve">Sponsor, please </w:t>
      </w:r>
      <w:r w:rsidR="001D5B72" w:rsidRPr="009E09BA">
        <w:rPr>
          <w:rFonts w:asciiTheme="minorHAnsi" w:hAnsiTheme="minorHAnsi"/>
        </w:rPr>
        <w:t xml:space="preserve">prepare and </w:t>
      </w:r>
      <w:r w:rsidRPr="009E09BA">
        <w:rPr>
          <w:rFonts w:asciiTheme="minorHAnsi" w:hAnsiTheme="minorHAnsi"/>
        </w:rPr>
        <w:t>attach the following:</w:t>
      </w:r>
    </w:p>
    <w:p w14:paraId="3ADE5135" w14:textId="77777777" w:rsidR="003579E0" w:rsidRPr="009E09BA" w:rsidRDefault="003579E0" w:rsidP="00C91F34">
      <w:pPr>
        <w:rPr>
          <w:rFonts w:asciiTheme="minorHAnsi" w:hAnsiTheme="minorHAnsi"/>
        </w:rPr>
      </w:pPr>
    </w:p>
    <w:p w14:paraId="3ADE5136" w14:textId="208546A1" w:rsidR="003579E0" w:rsidRDefault="00210E38" w:rsidP="00C91F34">
      <w:pPr>
        <w:pStyle w:val="ListParagraph"/>
        <w:numPr>
          <w:ilvl w:val="0"/>
          <w:numId w:val="1"/>
        </w:numPr>
        <w:contextualSpacing w:val="0"/>
        <w:rPr>
          <w:rFonts w:asciiTheme="minorHAnsi" w:hAnsiTheme="minorHAnsi"/>
        </w:rPr>
      </w:pPr>
      <w:r w:rsidRPr="009E09BA">
        <w:rPr>
          <w:rFonts w:asciiTheme="minorHAnsi" w:hAnsiTheme="minorHAnsi"/>
          <w:szCs w:val="20"/>
        </w:rPr>
        <w:t>Submit a ten page (maximum) written, pictorial and graphic portrayal of the pro</w:t>
      </w:r>
      <w:r w:rsidR="0021272B">
        <w:rPr>
          <w:rFonts w:asciiTheme="minorHAnsi" w:hAnsiTheme="minorHAnsi"/>
          <w:szCs w:val="20"/>
        </w:rPr>
        <w:t xml:space="preserve">cess </w:t>
      </w:r>
      <w:r w:rsidRPr="009E09BA">
        <w:rPr>
          <w:rFonts w:asciiTheme="minorHAnsi" w:hAnsiTheme="minorHAnsi"/>
          <w:szCs w:val="20"/>
        </w:rPr>
        <w:t xml:space="preserve">where </w:t>
      </w:r>
      <w:r w:rsidR="00BB2002">
        <w:rPr>
          <w:rFonts w:asciiTheme="minorHAnsi" w:hAnsiTheme="minorHAnsi"/>
          <w:szCs w:val="20"/>
        </w:rPr>
        <w:t xml:space="preserve">the </w:t>
      </w:r>
      <w:r w:rsidRPr="009E09BA">
        <w:rPr>
          <w:rFonts w:asciiTheme="minorHAnsi" w:hAnsiTheme="minorHAnsi"/>
          <w:szCs w:val="20"/>
        </w:rPr>
        <w:t xml:space="preserve">Value Methodology was used. </w:t>
      </w:r>
      <w:r w:rsidR="00C91F34" w:rsidRPr="009E09BA">
        <w:rPr>
          <w:rFonts w:asciiTheme="minorHAnsi" w:hAnsiTheme="minorHAnsi"/>
        </w:rPr>
        <w:t>The purpose of the award is to recognize government agencies’</w:t>
      </w:r>
      <w:r w:rsidR="00C91F34">
        <w:rPr>
          <w:rFonts w:asciiTheme="minorHAnsi" w:hAnsiTheme="minorHAnsi"/>
        </w:rPr>
        <w:t xml:space="preserve"> use and application of VM as a method for process improvement</w:t>
      </w:r>
      <w:r w:rsidR="00C91F34" w:rsidRPr="009E09BA">
        <w:rPr>
          <w:rFonts w:asciiTheme="minorHAnsi" w:hAnsiTheme="minorHAnsi"/>
        </w:rPr>
        <w:t>. Please identify participants.</w:t>
      </w:r>
      <w:r w:rsidR="00C91F34">
        <w:rPr>
          <w:rFonts w:asciiTheme="minorHAnsi" w:hAnsiTheme="minorHAnsi"/>
        </w:rPr>
        <w:t xml:space="preserve"> </w:t>
      </w:r>
      <w:r w:rsidR="00FC0E67" w:rsidRPr="00C91F34">
        <w:rPr>
          <w:rFonts w:asciiTheme="minorHAnsi" w:hAnsiTheme="minorHAnsi"/>
          <w:b/>
          <w:bCs/>
        </w:rPr>
        <w:t>This is not meant to be an individual award.</w:t>
      </w:r>
    </w:p>
    <w:p w14:paraId="107AAEE7" w14:textId="77777777" w:rsidR="00C91F34" w:rsidRDefault="00C91F34" w:rsidP="00C91F34">
      <w:pPr>
        <w:pStyle w:val="ListParagraph"/>
        <w:contextualSpacing w:val="0"/>
        <w:rPr>
          <w:rFonts w:asciiTheme="minorHAnsi" w:hAnsiTheme="minorHAnsi"/>
        </w:rPr>
      </w:pPr>
    </w:p>
    <w:p w14:paraId="3ADE5137" w14:textId="56575CA5" w:rsidR="004C76C3" w:rsidRDefault="004C76C3" w:rsidP="00C91F34">
      <w:pPr>
        <w:pStyle w:val="ListParagraph"/>
        <w:numPr>
          <w:ilvl w:val="0"/>
          <w:numId w:val="1"/>
        </w:numPr>
        <w:contextualSpacing w:val="0"/>
        <w:rPr>
          <w:rFonts w:asciiTheme="minorHAnsi" w:hAnsiTheme="minorHAnsi"/>
          <w:szCs w:val="20"/>
        </w:rPr>
      </w:pPr>
      <w:r w:rsidRPr="009E09BA">
        <w:rPr>
          <w:rFonts w:asciiTheme="minorHAnsi" w:hAnsiTheme="minorHAnsi"/>
        </w:rPr>
        <w:t xml:space="preserve">Please provide </w:t>
      </w:r>
      <w:r w:rsidR="00D25B1B" w:rsidRPr="009E09BA">
        <w:rPr>
          <w:rFonts w:asciiTheme="minorHAnsi" w:hAnsiTheme="minorHAnsi"/>
          <w:szCs w:val="20"/>
        </w:rPr>
        <w:t>a digital slide program</w:t>
      </w:r>
      <w:r w:rsidR="00D25B1B">
        <w:rPr>
          <w:rFonts w:asciiTheme="minorHAnsi" w:hAnsiTheme="minorHAnsi"/>
          <w:szCs w:val="20"/>
        </w:rPr>
        <w:t xml:space="preserve"> (20 slides</w:t>
      </w:r>
      <w:r w:rsidR="005F32FE">
        <w:rPr>
          <w:rFonts w:asciiTheme="minorHAnsi" w:hAnsiTheme="minorHAnsi"/>
          <w:szCs w:val="20"/>
        </w:rPr>
        <w:t xml:space="preserve"> maximum</w:t>
      </w:r>
      <w:r w:rsidR="00D25B1B">
        <w:rPr>
          <w:rFonts w:asciiTheme="minorHAnsi" w:hAnsiTheme="minorHAnsi"/>
          <w:szCs w:val="20"/>
        </w:rPr>
        <w:t>)</w:t>
      </w:r>
      <w:r w:rsidR="00D25B1B" w:rsidRPr="009E09BA">
        <w:rPr>
          <w:rFonts w:asciiTheme="minorHAnsi" w:hAnsiTheme="minorHAnsi"/>
          <w:szCs w:val="20"/>
        </w:rPr>
        <w:t xml:space="preserve"> for the judges to better understand the nomination.</w:t>
      </w:r>
      <w:r w:rsidR="00D25B1B">
        <w:rPr>
          <w:rFonts w:asciiTheme="minorHAnsi" w:hAnsiTheme="minorHAnsi"/>
          <w:szCs w:val="20"/>
        </w:rPr>
        <w:t xml:space="preserve"> The slide program should be </w:t>
      </w:r>
      <w:r w:rsidRPr="009E09BA">
        <w:rPr>
          <w:rFonts w:asciiTheme="minorHAnsi" w:hAnsiTheme="minorHAnsi"/>
        </w:rPr>
        <w:t>an effective presentation, communication, and sharing of the accomplishment</w:t>
      </w:r>
      <w:r w:rsidR="00D25B1B">
        <w:rPr>
          <w:rFonts w:asciiTheme="minorHAnsi" w:hAnsiTheme="minorHAnsi"/>
        </w:rPr>
        <w:t>.</w:t>
      </w:r>
      <w:r w:rsidRPr="009E09BA">
        <w:rPr>
          <w:rFonts w:asciiTheme="minorHAnsi" w:hAnsiTheme="minorHAnsi"/>
          <w:szCs w:val="20"/>
        </w:rPr>
        <w:t xml:space="preserve"> The slide program may be shown at the </w:t>
      </w:r>
      <w:r w:rsidR="00BB2002">
        <w:rPr>
          <w:rFonts w:asciiTheme="minorHAnsi" w:hAnsiTheme="minorHAnsi"/>
          <w:szCs w:val="20"/>
        </w:rPr>
        <w:t>Symposium</w:t>
      </w:r>
      <w:r w:rsidRPr="009E09BA">
        <w:rPr>
          <w:rFonts w:asciiTheme="minorHAnsi" w:hAnsiTheme="minorHAnsi"/>
          <w:szCs w:val="20"/>
        </w:rPr>
        <w:t>.</w:t>
      </w:r>
    </w:p>
    <w:p w14:paraId="7D5C5CD4" w14:textId="77777777" w:rsidR="00C91F34" w:rsidRDefault="00C91F34" w:rsidP="00C91F34">
      <w:pPr>
        <w:pStyle w:val="ListParagraph"/>
        <w:contextualSpacing w:val="0"/>
        <w:rPr>
          <w:rFonts w:asciiTheme="minorHAnsi" w:hAnsiTheme="minorHAnsi"/>
          <w:szCs w:val="20"/>
        </w:rPr>
      </w:pPr>
    </w:p>
    <w:p w14:paraId="3ADE5138" w14:textId="77777777" w:rsidR="00DC7EA6" w:rsidRPr="009E09BA" w:rsidRDefault="002E448F" w:rsidP="00C91F34">
      <w:pPr>
        <w:pStyle w:val="ListParagraph"/>
        <w:numPr>
          <w:ilvl w:val="0"/>
          <w:numId w:val="1"/>
        </w:numPr>
        <w:contextualSpacing w:val="0"/>
        <w:rPr>
          <w:rFonts w:asciiTheme="minorHAnsi" w:hAnsiTheme="minorHAnsi"/>
        </w:rPr>
      </w:pPr>
      <w:r w:rsidRPr="009E09BA">
        <w:rPr>
          <w:rFonts w:asciiTheme="minorHAnsi" w:hAnsiTheme="minorHAnsi"/>
        </w:rPr>
        <w:t xml:space="preserve">Please address </w:t>
      </w:r>
      <w:r w:rsidR="00210E38" w:rsidRPr="009E09BA">
        <w:rPr>
          <w:rFonts w:asciiTheme="minorHAnsi" w:hAnsiTheme="minorHAnsi"/>
        </w:rPr>
        <w:t xml:space="preserve">as a minimum </w:t>
      </w:r>
      <w:r w:rsidR="00DC7EA6" w:rsidRPr="009E09BA">
        <w:rPr>
          <w:rFonts w:asciiTheme="minorHAnsi" w:hAnsiTheme="minorHAnsi"/>
        </w:rPr>
        <w:t>Basic Criteria 1, 2, and 3</w:t>
      </w:r>
      <w:r w:rsidRPr="009E09BA">
        <w:rPr>
          <w:rFonts w:asciiTheme="minorHAnsi" w:hAnsiTheme="minorHAnsi"/>
        </w:rPr>
        <w:t xml:space="preserve"> in the nomination</w:t>
      </w:r>
      <w:r w:rsidR="00DC7EA6" w:rsidRPr="009E09BA">
        <w:rPr>
          <w:rFonts w:asciiTheme="minorHAnsi" w:hAnsiTheme="minorHAnsi"/>
        </w:rPr>
        <w:t xml:space="preserve"> form demonstrating the following accomplishments:</w:t>
      </w:r>
    </w:p>
    <w:p w14:paraId="3ADE5139" w14:textId="77777777" w:rsidR="00DC7EA6" w:rsidRPr="009E09BA" w:rsidRDefault="00DC7EA6" w:rsidP="00C91F34">
      <w:pPr>
        <w:pStyle w:val="ListParagraph"/>
        <w:numPr>
          <w:ilvl w:val="1"/>
          <w:numId w:val="1"/>
        </w:numPr>
        <w:contextualSpacing w:val="0"/>
        <w:rPr>
          <w:rFonts w:asciiTheme="minorHAnsi" w:hAnsiTheme="minorHAnsi"/>
        </w:rPr>
      </w:pPr>
      <w:r w:rsidRPr="009E09BA">
        <w:rPr>
          <w:rFonts w:asciiTheme="minorHAnsi" w:hAnsiTheme="minorHAnsi"/>
        </w:rPr>
        <w:t>Clearly defined goals and objectives</w:t>
      </w:r>
    </w:p>
    <w:p w14:paraId="636E8AFE" w14:textId="7F80EC69" w:rsidR="00BB2002" w:rsidRPr="00BB2002" w:rsidRDefault="00DC7EA6" w:rsidP="00C91F34">
      <w:pPr>
        <w:pStyle w:val="ListParagraph"/>
        <w:numPr>
          <w:ilvl w:val="1"/>
          <w:numId w:val="1"/>
        </w:numPr>
        <w:contextualSpacing w:val="0"/>
        <w:rPr>
          <w:rFonts w:asciiTheme="minorHAnsi" w:hAnsiTheme="minorHAnsi"/>
        </w:rPr>
      </w:pPr>
      <w:r w:rsidRPr="009E09BA">
        <w:rPr>
          <w:rFonts w:asciiTheme="minorHAnsi" w:hAnsiTheme="minorHAnsi"/>
        </w:rPr>
        <w:t xml:space="preserve">Effective use of teamwork </w:t>
      </w:r>
      <w:r w:rsidR="00213A5D" w:rsidRPr="009E09BA">
        <w:rPr>
          <w:rFonts w:asciiTheme="minorHAnsi" w:hAnsiTheme="minorHAnsi"/>
        </w:rPr>
        <w:t>in analyzing, evaluating, and recommending Value Methodology solutions</w:t>
      </w:r>
    </w:p>
    <w:p w14:paraId="3ADE513B" w14:textId="77777777" w:rsidR="00213A5D" w:rsidRDefault="00213A5D" w:rsidP="00C91F34">
      <w:pPr>
        <w:pStyle w:val="ListParagraph"/>
        <w:numPr>
          <w:ilvl w:val="1"/>
          <w:numId w:val="1"/>
        </w:numPr>
        <w:contextualSpacing w:val="0"/>
        <w:rPr>
          <w:rFonts w:asciiTheme="minorHAnsi" w:hAnsiTheme="minorHAnsi"/>
        </w:rPr>
      </w:pPr>
      <w:r w:rsidRPr="009E09BA">
        <w:rPr>
          <w:rFonts w:asciiTheme="minorHAnsi" w:hAnsiTheme="minorHAnsi"/>
        </w:rPr>
        <w:t>Documentation of the acceptance and implementation of the results of the Value Methodology</w:t>
      </w:r>
    </w:p>
    <w:p w14:paraId="2F44B382" w14:textId="77777777" w:rsidR="00C91F34" w:rsidRDefault="00C91F34" w:rsidP="00C91F34">
      <w:pPr>
        <w:pStyle w:val="ListParagraph"/>
        <w:ind w:left="1440"/>
        <w:contextualSpacing w:val="0"/>
        <w:rPr>
          <w:rFonts w:asciiTheme="minorHAnsi" w:hAnsiTheme="minorHAnsi"/>
        </w:rPr>
      </w:pPr>
    </w:p>
    <w:p w14:paraId="3ADE513D" w14:textId="33F36016" w:rsidR="00210E38" w:rsidRDefault="00210E38" w:rsidP="00C91F34">
      <w:pPr>
        <w:pStyle w:val="Bullet1"/>
        <w:numPr>
          <w:ilvl w:val="0"/>
          <w:numId w:val="1"/>
        </w:numPr>
        <w:spacing w:after="0" w:line="240" w:lineRule="auto"/>
        <w:rPr>
          <w:rFonts w:asciiTheme="minorHAnsi" w:hAnsiTheme="minorHAnsi"/>
          <w:sz w:val="20"/>
          <w:szCs w:val="20"/>
        </w:rPr>
      </w:pPr>
      <w:r w:rsidRPr="009E09BA">
        <w:rPr>
          <w:rFonts w:asciiTheme="minorHAnsi" w:hAnsiTheme="minorHAnsi"/>
          <w:sz w:val="20"/>
          <w:szCs w:val="20"/>
        </w:rPr>
        <w:t>Illustrate the Value Methodology applications in the study</w:t>
      </w:r>
      <w:r w:rsidR="00C91F34">
        <w:rPr>
          <w:rFonts w:asciiTheme="minorHAnsi" w:hAnsiTheme="minorHAnsi"/>
          <w:sz w:val="20"/>
          <w:szCs w:val="20"/>
        </w:rPr>
        <w:t>.</w:t>
      </w:r>
    </w:p>
    <w:p w14:paraId="248C9A0E" w14:textId="77777777" w:rsidR="00C91F34" w:rsidRPr="009E09BA" w:rsidRDefault="00C91F34" w:rsidP="00C91F34">
      <w:pPr>
        <w:pStyle w:val="Bullet1"/>
        <w:spacing w:after="0" w:line="240" w:lineRule="auto"/>
        <w:ind w:left="720" w:firstLine="0"/>
        <w:rPr>
          <w:rFonts w:asciiTheme="minorHAnsi" w:hAnsiTheme="minorHAnsi"/>
          <w:sz w:val="20"/>
          <w:szCs w:val="20"/>
        </w:rPr>
      </w:pPr>
    </w:p>
    <w:p w14:paraId="3ADE513E" w14:textId="40FECA7A" w:rsidR="00210E38" w:rsidRPr="00D25B1B" w:rsidRDefault="00210E38" w:rsidP="00C91F34">
      <w:pPr>
        <w:pStyle w:val="ListParagraph"/>
        <w:numPr>
          <w:ilvl w:val="0"/>
          <w:numId w:val="1"/>
        </w:numPr>
        <w:contextualSpacing w:val="0"/>
        <w:rPr>
          <w:rFonts w:asciiTheme="minorHAnsi" w:hAnsiTheme="minorHAnsi"/>
        </w:rPr>
      </w:pPr>
      <w:r w:rsidRPr="00D25B1B">
        <w:rPr>
          <w:rFonts w:asciiTheme="minorHAnsi" w:hAnsiTheme="minorHAnsi"/>
        </w:rPr>
        <w:t xml:space="preserve">Show results as measured in performance improvements, advancement of the mission of the </w:t>
      </w:r>
      <w:r w:rsidR="00183875" w:rsidRPr="00D25B1B">
        <w:rPr>
          <w:rFonts w:asciiTheme="minorHAnsi" w:hAnsiTheme="minorHAnsi"/>
        </w:rPr>
        <w:t xml:space="preserve">sponsoring </w:t>
      </w:r>
      <w:r w:rsidRPr="00D25B1B">
        <w:rPr>
          <w:rFonts w:asciiTheme="minorHAnsi" w:hAnsiTheme="minorHAnsi"/>
        </w:rPr>
        <w:t>organization, program success, etc.</w:t>
      </w:r>
    </w:p>
    <w:p w14:paraId="3ADE5188" w14:textId="77777777" w:rsidR="004351D8" w:rsidRPr="009E09BA" w:rsidRDefault="004351D8" w:rsidP="00C91F34">
      <w:pPr>
        <w:rPr>
          <w:rFonts w:asciiTheme="minorHAnsi" w:hAnsiTheme="minorHAnsi"/>
        </w:rPr>
      </w:pPr>
    </w:p>
    <w:p w14:paraId="3ADE5189" w14:textId="6D388C56" w:rsidR="004351D8" w:rsidRPr="009E09BA" w:rsidRDefault="004351D8" w:rsidP="00C91F34">
      <w:pPr>
        <w:rPr>
          <w:rFonts w:asciiTheme="minorHAnsi" w:hAnsiTheme="minorHAnsi"/>
        </w:rPr>
      </w:pPr>
    </w:p>
    <w:p w14:paraId="3ADE518A" w14:textId="797B294B" w:rsidR="00BE7A04" w:rsidRPr="009E09BA" w:rsidRDefault="00F73EB8" w:rsidP="00BE7A04">
      <w:pPr>
        <w:pStyle w:val="Heading1"/>
        <w:spacing w:after="0"/>
        <w:rPr>
          <w:rFonts w:asciiTheme="minorHAnsi" w:hAnsiTheme="minorHAnsi"/>
        </w:rPr>
      </w:pPr>
      <w:r w:rsidRPr="009E09BA">
        <w:rPr>
          <w:rFonts w:asciiTheme="minorHAnsi" w:hAnsiTheme="minorHAnsi"/>
        </w:rPr>
        <w:t>Outstanding VM Pro</w:t>
      </w:r>
      <w:r w:rsidR="0021272B">
        <w:rPr>
          <w:rFonts w:asciiTheme="minorHAnsi" w:hAnsiTheme="minorHAnsi"/>
        </w:rPr>
        <w:t>cess</w:t>
      </w:r>
      <w:r w:rsidR="00BE7A04" w:rsidRPr="009E09BA">
        <w:rPr>
          <w:rFonts w:asciiTheme="minorHAnsi" w:hAnsiTheme="minorHAnsi"/>
        </w:rPr>
        <w:t xml:space="preserve"> </w:t>
      </w:r>
    </w:p>
    <w:p w14:paraId="3ADE518B" w14:textId="77777777" w:rsidR="003579E0" w:rsidRPr="009E09BA" w:rsidRDefault="00BE7A04" w:rsidP="004351D8">
      <w:pPr>
        <w:pStyle w:val="Heading1"/>
        <w:rPr>
          <w:rFonts w:asciiTheme="minorHAnsi" w:hAnsiTheme="minorHAnsi"/>
        </w:rPr>
      </w:pPr>
      <w:r w:rsidRPr="009E09BA">
        <w:rPr>
          <w:rFonts w:asciiTheme="minorHAnsi" w:hAnsiTheme="minorHAnsi"/>
        </w:rPr>
        <w:t>Basic Criteria</w:t>
      </w:r>
      <w:r w:rsidR="004C76C3">
        <w:rPr>
          <w:rFonts w:asciiTheme="minorHAnsi" w:hAnsiTheme="minorHAnsi"/>
        </w:rPr>
        <w:t xml:space="preserve"> Evaluation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5372"/>
        <w:gridCol w:w="1817"/>
        <w:gridCol w:w="1794"/>
      </w:tblGrid>
      <w:tr w:rsidR="00C91F34" w:rsidRPr="0055749B" w14:paraId="0D34D7F1" w14:textId="77777777" w:rsidTr="00C91F34">
        <w:trPr>
          <w:trHeight w:val="20"/>
        </w:trPr>
        <w:tc>
          <w:tcPr>
            <w:tcW w:w="1817" w:type="dxa"/>
          </w:tcPr>
          <w:p w14:paraId="1DF5FB2A" w14:textId="77777777" w:rsidR="00C91F34" w:rsidRPr="0055749B" w:rsidRDefault="00C91F34" w:rsidP="00AA15FE">
            <w:pPr>
              <w:spacing w:before="40" w:after="40"/>
              <w:jc w:val="right"/>
              <w:rPr>
                <w:rFonts w:asciiTheme="minorHAnsi" w:hAnsiTheme="minorHAnsi"/>
                <w:szCs w:val="20"/>
              </w:rPr>
            </w:pPr>
            <w:r w:rsidRPr="0055749B">
              <w:rPr>
                <w:rFonts w:asciiTheme="minorHAnsi" w:hAnsiTheme="minorHAnsi"/>
                <w:szCs w:val="20"/>
              </w:rPr>
              <w:t>Nominee’s Name</w:t>
            </w:r>
          </w:p>
        </w:tc>
        <w:tc>
          <w:tcPr>
            <w:tcW w:w="5372" w:type="dxa"/>
            <w:tcBorders>
              <w:bottom w:val="single" w:sz="4" w:space="0" w:color="auto"/>
            </w:tcBorders>
          </w:tcPr>
          <w:p w14:paraId="00B1323C" w14:textId="77777777" w:rsidR="00C91F34" w:rsidRPr="0055749B" w:rsidRDefault="00C91F34" w:rsidP="00AA15FE">
            <w:pPr>
              <w:spacing w:before="40" w:after="40"/>
              <w:rPr>
                <w:rFonts w:asciiTheme="minorHAnsi" w:hAnsiTheme="minorHAnsi"/>
                <w:szCs w:val="20"/>
              </w:rPr>
            </w:pPr>
          </w:p>
        </w:tc>
        <w:tc>
          <w:tcPr>
            <w:tcW w:w="1817" w:type="dxa"/>
          </w:tcPr>
          <w:p w14:paraId="28E0CF36" w14:textId="77777777" w:rsidR="00C91F34" w:rsidRPr="0055749B" w:rsidRDefault="00C91F34" w:rsidP="00AA15FE">
            <w:pPr>
              <w:spacing w:before="40" w:after="40"/>
              <w:jc w:val="right"/>
              <w:rPr>
                <w:rFonts w:asciiTheme="minorHAnsi" w:hAnsiTheme="minorHAnsi"/>
                <w:szCs w:val="20"/>
              </w:rPr>
            </w:pPr>
            <w:r w:rsidRPr="0055749B">
              <w:rPr>
                <w:rFonts w:asciiTheme="minorHAnsi" w:hAnsiTheme="minorHAnsi"/>
                <w:szCs w:val="20"/>
              </w:rPr>
              <w:t>Date completed</w:t>
            </w:r>
          </w:p>
        </w:tc>
        <w:tc>
          <w:tcPr>
            <w:tcW w:w="1794" w:type="dxa"/>
            <w:tcBorders>
              <w:bottom w:val="single" w:sz="4" w:space="0" w:color="auto"/>
            </w:tcBorders>
          </w:tcPr>
          <w:p w14:paraId="537A12EC" w14:textId="77777777" w:rsidR="00C91F34" w:rsidRPr="0055749B" w:rsidRDefault="00C91F34" w:rsidP="00AA15FE">
            <w:pPr>
              <w:spacing w:before="40" w:after="40"/>
              <w:rPr>
                <w:rFonts w:asciiTheme="minorHAnsi" w:hAnsiTheme="minorHAnsi"/>
                <w:szCs w:val="20"/>
              </w:rPr>
            </w:pPr>
          </w:p>
        </w:tc>
      </w:tr>
    </w:tbl>
    <w:p w14:paraId="545565C6" w14:textId="77777777" w:rsidR="00C91F34" w:rsidRDefault="00C91F34" w:rsidP="00510588">
      <w:pPr>
        <w:rPr>
          <w:rFonts w:asciiTheme="minorHAnsi" w:hAnsiTheme="minorHAnsi"/>
        </w:rPr>
      </w:pPr>
    </w:p>
    <w:p w14:paraId="3ADE5192" w14:textId="04E15A64" w:rsidR="00510588" w:rsidRPr="009E09BA" w:rsidRDefault="00510588" w:rsidP="00510588">
      <w:pPr>
        <w:rPr>
          <w:rFonts w:asciiTheme="minorHAnsi" w:hAnsiTheme="minorHAnsi"/>
        </w:rPr>
      </w:pPr>
      <w:r w:rsidRPr="009E09BA">
        <w:rPr>
          <w:rFonts w:asciiTheme="minorHAnsi" w:hAnsiTheme="minorHAnsi"/>
        </w:rPr>
        <w:t>Use the space below each applicable basic criterion to briefly list achievements. Attach supporting documentation and label each group according to numerical and alphabetical chronology.</w:t>
      </w:r>
      <w:r w:rsidR="0013600F">
        <w:rPr>
          <w:rFonts w:asciiTheme="minorHAnsi" w:hAnsiTheme="minorHAnsi"/>
        </w:rPr>
        <w:t xml:space="preserve"> </w:t>
      </w:r>
      <w:r w:rsidRPr="009E09BA">
        <w:rPr>
          <w:rFonts w:asciiTheme="minorHAnsi" w:hAnsiTheme="minorHAnsi"/>
        </w:rPr>
        <w:t>Each criterion has a value of 10 points. The nominee may receive points ranging from 0 to 10 for each criterion based upon substantiating data. U</w:t>
      </w:r>
      <w:r w:rsidR="001C4F02" w:rsidRPr="009E09BA">
        <w:rPr>
          <w:rFonts w:asciiTheme="minorHAnsi" w:hAnsiTheme="minorHAnsi"/>
        </w:rPr>
        <w:t>se additional sheets as needed.</w:t>
      </w:r>
    </w:p>
    <w:p w14:paraId="3ADE5193" w14:textId="77777777" w:rsidR="00510588" w:rsidRPr="009E09BA" w:rsidRDefault="00510588" w:rsidP="00510588">
      <w:pPr>
        <w:rPr>
          <w:rFonts w:asciiTheme="minorHAnsi" w:hAnsiTheme="minorHAnsi"/>
        </w:rPr>
      </w:pPr>
    </w:p>
    <w:tbl>
      <w:tblPr>
        <w:tblW w:w="5000" w:type="pct"/>
        <w:tblCellMar>
          <w:left w:w="0" w:type="dxa"/>
          <w:right w:w="0" w:type="dxa"/>
        </w:tblCellMar>
        <w:tblLook w:val="0000" w:firstRow="0" w:lastRow="0" w:firstColumn="0" w:lastColumn="0" w:noHBand="0" w:noVBand="0"/>
      </w:tblPr>
      <w:tblGrid>
        <w:gridCol w:w="9012"/>
        <w:gridCol w:w="1768"/>
      </w:tblGrid>
      <w:tr w:rsidR="009272CD" w:rsidRPr="00B51C2A" w14:paraId="3ADE5195" w14:textId="77777777" w:rsidTr="00DF72FC">
        <w:trPr>
          <w:trHeight w:val="20"/>
        </w:trPr>
        <w:tc>
          <w:tcPr>
            <w:tcW w:w="5000" w:type="pct"/>
            <w:gridSpan w:val="2"/>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tcPr>
          <w:p w14:paraId="3ADE5194" w14:textId="77777777" w:rsidR="009272CD" w:rsidRPr="00B51C2A" w:rsidRDefault="009272CD" w:rsidP="0013600F">
            <w:pPr>
              <w:pStyle w:val="Heading2"/>
              <w:keepNext w:val="0"/>
              <w:keepLines w:val="0"/>
              <w:rPr>
                <w:rFonts w:asciiTheme="minorHAnsi" w:hAnsiTheme="minorHAnsi"/>
              </w:rPr>
            </w:pPr>
            <w:r w:rsidRPr="00B51C2A">
              <w:rPr>
                <w:rFonts w:asciiTheme="minorHAnsi" w:hAnsiTheme="minorHAnsi"/>
              </w:rPr>
              <w:t>Criterion 1 – Improve VM</w:t>
            </w:r>
          </w:p>
        </w:tc>
      </w:tr>
      <w:tr w:rsidR="002358C1" w:rsidRPr="002358C1" w14:paraId="3ADE5197" w14:textId="77777777" w:rsidTr="00DF72FC">
        <w:trPr>
          <w:trHeight w:val="539"/>
        </w:trPr>
        <w:tc>
          <w:tcPr>
            <w:tcW w:w="5000" w:type="pct"/>
            <w:gridSpan w:val="2"/>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tcPr>
          <w:p w14:paraId="3ADE5196" w14:textId="2DA1FB5C" w:rsidR="002358C1" w:rsidRPr="00426C44" w:rsidRDefault="002358C1" w:rsidP="00C91F34">
            <w:pPr>
              <w:spacing w:before="40" w:after="40"/>
              <w:ind w:left="101" w:right="662"/>
              <w:rPr>
                <w:rFonts w:eastAsia="Calibri" w:cs="Calibri"/>
                <w:szCs w:val="20"/>
              </w:rPr>
            </w:pPr>
            <w:r w:rsidRPr="00426C44">
              <w:rPr>
                <w:rFonts w:eastAsia="Calibri" w:cs="Times New Roman"/>
                <w:szCs w:val="20"/>
              </w:rPr>
              <w:t>Enhance the application of the Value Methodology with</w:t>
            </w:r>
            <w:r w:rsidRPr="00394699">
              <w:rPr>
                <w:rFonts w:eastAsia="Calibri" w:cs="Times New Roman"/>
                <w:i/>
                <w:iCs/>
                <w:spacing w:val="-12"/>
                <w:szCs w:val="20"/>
              </w:rPr>
              <w:t xml:space="preserve"> </w:t>
            </w:r>
            <w:r w:rsidR="00394699" w:rsidRPr="00394699">
              <w:rPr>
                <w:rFonts w:eastAsia="Calibri" w:cs="Times New Roman"/>
                <w:i/>
                <w:iCs/>
                <w:spacing w:val="-12"/>
                <w:szCs w:val="20"/>
              </w:rPr>
              <w:t>innovative</w:t>
            </w:r>
            <w:r w:rsidRPr="00426C44">
              <w:rPr>
                <w:rFonts w:eastAsia="Calibri" w:cs="Times New Roman"/>
                <w:i/>
                <w:szCs w:val="20"/>
              </w:rPr>
              <w:t xml:space="preserve"> techniques</w:t>
            </w:r>
            <w:r w:rsidRPr="00426C44">
              <w:rPr>
                <w:rFonts w:eastAsia="Calibri" w:cs="Times New Roman"/>
                <w:szCs w:val="20"/>
              </w:rPr>
              <w:t xml:space="preserve"> so other value professionals and project owners endorse and adopt not only the</w:t>
            </w:r>
            <w:r w:rsidRPr="00426C44">
              <w:rPr>
                <w:rFonts w:eastAsia="Calibri" w:cs="Times New Roman"/>
                <w:spacing w:val="-15"/>
                <w:szCs w:val="20"/>
              </w:rPr>
              <w:t xml:space="preserve"> </w:t>
            </w:r>
            <w:r w:rsidRPr="00426C44">
              <w:rPr>
                <w:rFonts w:eastAsia="Calibri" w:cs="Times New Roman"/>
                <w:szCs w:val="20"/>
              </w:rPr>
              <w:t>new</w:t>
            </w:r>
            <w:r w:rsidRPr="00426C44">
              <w:rPr>
                <w:rFonts w:eastAsia="Calibri" w:cs="Times New Roman"/>
                <w:w w:val="99"/>
                <w:szCs w:val="20"/>
              </w:rPr>
              <w:t xml:space="preserve"> </w:t>
            </w:r>
            <w:r w:rsidRPr="00426C44">
              <w:rPr>
                <w:rFonts w:eastAsia="Calibri" w:cs="Times New Roman"/>
                <w:szCs w:val="20"/>
              </w:rPr>
              <w:t xml:space="preserve">developments but the increase </w:t>
            </w:r>
            <w:r w:rsidR="00BB2002">
              <w:rPr>
                <w:rFonts w:eastAsia="Calibri" w:cs="Times New Roman"/>
                <w:szCs w:val="20"/>
              </w:rPr>
              <w:t xml:space="preserve">in </w:t>
            </w:r>
            <w:r w:rsidRPr="00426C44">
              <w:rPr>
                <w:rFonts w:eastAsia="Calibri" w:cs="Times New Roman"/>
                <w:szCs w:val="20"/>
              </w:rPr>
              <w:t>the implementation of Value Methodology.</w:t>
            </w:r>
            <w:r w:rsidR="00BB2002">
              <w:rPr>
                <w:rFonts w:eastAsia="Calibri" w:cs="Times New Roman"/>
                <w:szCs w:val="20"/>
              </w:rPr>
              <w:t xml:space="preserve">  </w:t>
            </w:r>
            <w:r w:rsidR="0021272B" w:rsidRPr="0021272B">
              <w:rPr>
                <w:i/>
                <w:iCs/>
              </w:rPr>
              <w:t>Examples of how it was integrated into the current program; how did the process improve or change the organizational approach or structure; were other value enhancing tools used that can be integrated for future process improvements</w:t>
            </w:r>
            <w:r w:rsidR="0021272B">
              <w:rPr>
                <w:i/>
                <w:iCs/>
              </w:rPr>
              <w:t xml:space="preserve"> activities.</w:t>
            </w:r>
          </w:p>
        </w:tc>
      </w:tr>
      <w:tr w:rsidR="005F32FE" w:rsidRPr="002358C1" w14:paraId="3ADE5199" w14:textId="77777777" w:rsidTr="00DF72FC">
        <w:trPr>
          <w:trHeight w:val="1440"/>
        </w:trPr>
        <w:tc>
          <w:tcPr>
            <w:tcW w:w="5000" w:type="pct"/>
            <w:gridSpan w:val="2"/>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tcPr>
          <w:p w14:paraId="3ADE5198" w14:textId="383F507E" w:rsidR="005F32FE" w:rsidRPr="00426C44" w:rsidRDefault="005F32FE" w:rsidP="0064025D">
            <w:pPr>
              <w:ind w:left="103" w:right="660"/>
              <w:rPr>
                <w:rFonts w:eastAsia="Calibri" w:cs="Times New Roman"/>
                <w:szCs w:val="20"/>
              </w:rPr>
            </w:pPr>
            <w:r>
              <w:rPr>
                <w:rFonts w:eastAsia="Calibri" w:cs="Times New Roman"/>
                <w:szCs w:val="20"/>
              </w:rPr>
              <w:t>Nomination Comments</w:t>
            </w:r>
            <w:r w:rsidR="00BB2002">
              <w:rPr>
                <w:rFonts w:eastAsia="Calibri" w:cs="Times New Roman"/>
                <w:szCs w:val="20"/>
              </w:rPr>
              <w:t xml:space="preserve"> </w:t>
            </w:r>
          </w:p>
        </w:tc>
      </w:tr>
      <w:tr w:rsidR="002358C1" w:rsidRPr="00B51C2A" w14:paraId="3ADE519C" w14:textId="77777777" w:rsidTr="00E71994">
        <w:trPr>
          <w:trHeight w:val="144"/>
        </w:trPr>
        <w:tc>
          <w:tcPr>
            <w:tcW w:w="4180" w:type="pct"/>
            <w:vMerge w:val="restart"/>
            <w:tcBorders>
              <w:top w:val="single" w:sz="4" w:space="0" w:color="000000"/>
              <w:left w:val="single" w:sz="8" w:space="0" w:color="000000"/>
              <w:right w:val="single" w:sz="4" w:space="0" w:color="000000"/>
            </w:tcBorders>
          </w:tcPr>
          <w:p w14:paraId="3ADE519A" w14:textId="77777777" w:rsidR="002358C1" w:rsidRPr="00E71994" w:rsidRDefault="002358C1" w:rsidP="00E71994">
            <w:pPr>
              <w:tabs>
                <w:tab w:val="left" w:pos="336"/>
              </w:tabs>
              <w:ind w:left="90"/>
              <w:rPr>
                <w:rFonts w:asciiTheme="minorHAnsi" w:hAnsiTheme="minorHAnsi"/>
              </w:rPr>
            </w:pPr>
            <w:r w:rsidRPr="00B51C2A">
              <w:rPr>
                <w:rFonts w:asciiTheme="minorHAnsi" w:hAnsiTheme="minorHAnsi"/>
              </w:rPr>
              <w:t>Reviewer Comments</w:t>
            </w:r>
          </w:p>
        </w:tc>
        <w:tc>
          <w:tcPr>
            <w:tcW w:w="820" w:type="pct"/>
            <w:tcBorders>
              <w:top w:val="single" w:sz="4" w:space="0" w:color="000000"/>
              <w:left w:val="single" w:sz="4" w:space="0" w:color="000000"/>
              <w:bottom w:val="single" w:sz="4" w:space="0" w:color="000000"/>
              <w:right w:val="single" w:sz="8" w:space="0" w:color="000000"/>
            </w:tcBorders>
            <w:tcMar>
              <w:top w:w="80" w:type="dxa"/>
              <w:left w:w="80" w:type="dxa"/>
              <w:bottom w:w="80" w:type="dxa"/>
              <w:right w:w="80" w:type="dxa"/>
            </w:tcMar>
          </w:tcPr>
          <w:p w14:paraId="3ADE519B" w14:textId="77777777" w:rsidR="002358C1" w:rsidRPr="00B51C2A" w:rsidRDefault="002358C1" w:rsidP="0013600F">
            <w:pPr>
              <w:rPr>
                <w:rFonts w:asciiTheme="minorHAnsi" w:hAnsiTheme="minorHAnsi"/>
              </w:rPr>
            </w:pPr>
            <w:r w:rsidRPr="00B51C2A">
              <w:rPr>
                <w:rFonts w:asciiTheme="minorHAnsi" w:hAnsiTheme="minorHAnsi"/>
              </w:rPr>
              <w:t>Points (Max 10)</w:t>
            </w:r>
          </w:p>
        </w:tc>
      </w:tr>
      <w:tr w:rsidR="002358C1" w:rsidRPr="00B51C2A" w14:paraId="3ADE519F" w14:textId="77777777" w:rsidTr="00E95698">
        <w:trPr>
          <w:trHeight w:val="432"/>
        </w:trPr>
        <w:tc>
          <w:tcPr>
            <w:tcW w:w="4180" w:type="pct"/>
            <w:vMerge/>
            <w:tcBorders>
              <w:left w:val="single" w:sz="8" w:space="0" w:color="000000"/>
              <w:bottom w:val="single" w:sz="8" w:space="0" w:color="000000"/>
              <w:right w:val="single" w:sz="4" w:space="0" w:color="000000"/>
            </w:tcBorders>
          </w:tcPr>
          <w:p w14:paraId="3ADE519D" w14:textId="77777777" w:rsidR="002358C1" w:rsidRPr="00B51C2A" w:rsidRDefault="002358C1" w:rsidP="0013600F">
            <w:pPr>
              <w:pStyle w:val="Noparagraphstyle"/>
              <w:spacing w:line="240" w:lineRule="auto"/>
              <w:textAlignment w:val="auto"/>
              <w:rPr>
                <w:rFonts w:asciiTheme="minorHAnsi" w:hAnsiTheme="minorHAnsi"/>
                <w:color w:val="auto"/>
              </w:rPr>
            </w:pPr>
          </w:p>
        </w:tc>
        <w:tc>
          <w:tcPr>
            <w:tcW w:w="820" w:type="pct"/>
            <w:tcBorders>
              <w:top w:val="single" w:sz="4" w:space="0" w:color="000000"/>
              <w:left w:val="single" w:sz="4" w:space="0" w:color="000000"/>
              <w:bottom w:val="single" w:sz="8" w:space="0" w:color="000000"/>
              <w:right w:val="single" w:sz="8" w:space="0" w:color="000000"/>
            </w:tcBorders>
            <w:tcMar>
              <w:top w:w="80" w:type="dxa"/>
              <w:left w:w="80" w:type="dxa"/>
              <w:bottom w:w="80" w:type="dxa"/>
              <w:right w:w="80" w:type="dxa"/>
            </w:tcMar>
          </w:tcPr>
          <w:p w14:paraId="3ADE519E" w14:textId="77777777" w:rsidR="002358C1" w:rsidRPr="00B51C2A" w:rsidRDefault="002358C1" w:rsidP="0013600F">
            <w:pPr>
              <w:pStyle w:val="Noparagraphstyle"/>
              <w:spacing w:line="240" w:lineRule="auto"/>
              <w:textAlignment w:val="auto"/>
              <w:rPr>
                <w:rFonts w:asciiTheme="minorHAnsi" w:hAnsiTheme="minorHAnsi"/>
                <w:color w:val="auto"/>
              </w:rPr>
            </w:pPr>
          </w:p>
        </w:tc>
      </w:tr>
      <w:tr w:rsidR="00C91F34" w:rsidRPr="0055749B" w14:paraId="2475602D" w14:textId="77777777" w:rsidTr="00AA15FE">
        <w:trPr>
          <w:trHeight w:val="20"/>
        </w:trPr>
        <w:tc>
          <w:tcPr>
            <w:tcW w:w="5000" w:type="pct"/>
            <w:gridSpan w:val="2"/>
            <w:tcBorders>
              <w:top w:val="single" w:sz="8" w:space="0" w:color="000000"/>
            </w:tcBorders>
            <w:tcMar>
              <w:top w:w="80" w:type="dxa"/>
              <w:left w:w="80" w:type="dxa"/>
              <w:bottom w:w="80" w:type="dxa"/>
              <w:right w:w="80" w:type="dxa"/>
            </w:tcMar>
          </w:tcPr>
          <w:p w14:paraId="23D7AF86" w14:textId="77777777" w:rsidR="00C91F34" w:rsidRPr="0055749B" w:rsidRDefault="00C91F34" w:rsidP="00AA15FE">
            <w:pPr>
              <w:pStyle w:val="Heading2"/>
              <w:keepNext w:val="0"/>
              <w:keepLines w:val="0"/>
              <w:rPr>
                <w:rFonts w:asciiTheme="minorHAnsi" w:hAnsiTheme="minorHAnsi"/>
                <w:b w:val="0"/>
                <w:bCs w:val="0"/>
                <w:sz w:val="20"/>
                <w:szCs w:val="20"/>
              </w:rPr>
            </w:pPr>
          </w:p>
        </w:tc>
      </w:tr>
    </w:tbl>
    <w:p w14:paraId="3BB4FB4E" w14:textId="77777777" w:rsidR="005B0604" w:rsidRDefault="005B0604">
      <w:r>
        <w:rPr>
          <w:b/>
          <w:bCs/>
        </w:rPr>
        <w:br w:type="page"/>
      </w:r>
    </w:p>
    <w:tbl>
      <w:tblPr>
        <w:tblW w:w="5000" w:type="pct"/>
        <w:tblCellMar>
          <w:left w:w="0" w:type="dxa"/>
          <w:right w:w="0" w:type="dxa"/>
        </w:tblCellMar>
        <w:tblLook w:val="0000" w:firstRow="0" w:lastRow="0" w:firstColumn="0" w:lastColumn="0" w:noHBand="0" w:noVBand="0"/>
      </w:tblPr>
      <w:tblGrid>
        <w:gridCol w:w="9012"/>
        <w:gridCol w:w="1768"/>
      </w:tblGrid>
      <w:tr w:rsidR="002358C1" w:rsidRPr="00B51C2A" w14:paraId="3ADE51A3" w14:textId="77777777" w:rsidTr="005F32FE">
        <w:trPr>
          <w:trHeight w:val="20"/>
        </w:trPr>
        <w:tc>
          <w:tcPr>
            <w:tcW w:w="5000" w:type="pct"/>
            <w:gridSpan w:val="2"/>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tcPr>
          <w:p w14:paraId="3ADE51A2" w14:textId="2D6CA2F9" w:rsidR="002358C1" w:rsidRPr="00B51C2A" w:rsidRDefault="002358C1" w:rsidP="0013600F">
            <w:pPr>
              <w:pStyle w:val="Heading2"/>
              <w:keepNext w:val="0"/>
              <w:keepLines w:val="0"/>
              <w:rPr>
                <w:rFonts w:asciiTheme="minorHAnsi" w:hAnsiTheme="minorHAnsi"/>
              </w:rPr>
            </w:pPr>
            <w:r w:rsidRPr="00B51C2A">
              <w:rPr>
                <w:rFonts w:asciiTheme="minorHAnsi" w:hAnsiTheme="minorHAnsi"/>
              </w:rPr>
              <w:lastRenderedPageBreak/>
              <w:t>Criterion 2 – Apply VM</w:t>
            </w:r>
          </w:p>
        </w:tc>
      </w:tr>
      <w:tr w:rsidR="002358C1" w:rsidRPr="002358C1" w14:paraId="3ADE51A5" w14:textId="77777777" w:rsidTr="005F32FE">
        <w:trPr>
          <w:trHeight w:val="1016"/>
        </w:trPr>
        <w:tc>
          <w:tcPr>
            <w:tcW w:w="5000" w:type="pct"/>
            <w:gridSpan w:val="2"/>
            <w:tcBorders>
              <w:top w:val="single" w:sz="4" w:space="0" w:color="000000"/>
              <w:left w:val="single" w:sz="8" w:space="0" w:color="000000"/>
              <w:bottom w:val="single" w:sz="4" w:space="0" w:color="000000"/>
              <w:right w:val="single" w:sz="8" w:space="0" w:color="000000"/>
            </w:tcBorders>
          </w:tcPr>
          <w:p w14:paraId="3ADE51A4" w14:textId="0933270B" w:rsidR="002358C1" w:rsidRPr="00BB2002" w:rsidRDefault="002358C1" w:rsidP="00C91F34">
            <w:pPr>
              <w:spacing w:before="40" w:after="40"/>
              <w:rPr>
                <w:i/>
                <w:iCs/>
              </w:rPr>
            </w:pPr>
            <w:r w:rsidRPr="00426C44">
              <w:rPr>
                <w:rFonts w:eastAsia="Calibri" w:cs="Times New Roman"/>
                <w:szCs w:val="20"/>
              </w:rPr>
              <w:t xml:space="preserve">Use the Value Methodology to </w:t>
            </w:r>
            <w:r w:rsidRPr="00426C44">
              <w:rPr>
                <w:rFonts w:eastAsia="Calibri" w:cs="Times New Roman"/>
                <w:i/>
                <w:szCs w:val="20"/>
              </w:rPr>
              <w:t>achieve major project accomplishments</w:t>
            </w:r>
            <w:r w:rsidRPr="00426C44">
              <w:rPr>
                <w:rFonts w:eastAsia="Calibri" w:cs="Times New Roman"/>
                <w:spacing w:val="-30"/>
                <w:szCs w:val="20"/>
              </w:rPr>
              <w:t xml:space="preserve"> </w:t>
            </w:r>
            <w:r w:rsidRPr="00426C44">
              <w:rPr>
                <w:rFonts w:eastAsia="Calibri" w:cs="Times New Roman"/>
                <w:szCs w:val="20"/>
              </w:rPr>
              <w:t>beyond</w:t>
            </w:r>
            <w:r w:rsidRPr="00426C44">
              <w:rPr>
                <w:rFonts w:eastAsia="Calibri" w:cs="Times New Roman"/>
                <w:spacing w:val="-1"/>
                <w:szCs w:val="20"/>
              </w:rPr>
              <w:t xml:space="preserve"> </w:t>
            </w:r>
            <w:r w:rsidRPr="00426C44">
              <w:rPr>
                <w:rFonts w:eastAsia="Calibri" w:cs="Times New Roman"/>
                <w:szCs w:val="20"/>
              </w:rPr>
              <w:t>the normal success</w:t>
            </w:r>
            <w:r w:rsidRPr="00426C44">
              <w:rPr>
                <w:rFonts w:eastAsia="Calibri" w:cs="Times New Roman"/>
                <w:spacing w:val="-15"/>
                <w:szCs w:val="20"/>
              </w:rPr>
              <w:t xml:space="preserve"> </w:t>
            </w:r>
            <w:r w:rsidRPr="00426C44">
              <w:rPr>
                <w:rFonts w:eastAsia="Calibri" w:cs="Times New Roman"/>
                <w:szCs w:val="20"/>
              </w:rPr>
              <w:t>stories</w:t>
            </w:r>
            <w:r w:rsidRPr="002358C1">
              <w:rPr>
                <w:rFonts w:eastAsia="Calibri" w:cs="Times New Roman"/>
                <w:szCs w:val="20"/>
              </w:rPr>
              <w:t xml:space="preserve"> i.e., improved performance, reduced initial and/or life cycle costs, innovation, reduced time, improved quality, or other key performance and quality features. </w:t>
            </w:r>
            <w:r w:rsidRPr="00426C44">
              <w:rPr>
                <w:rFonts w:eastAsia="Calibri" w:cs="Times New Roman"/>
                <w:szCs w:val="20"/>
              </w:rPr>
              <w:t>Demonstrate a creative, wider application of Value Methodology so that other</w:t>
            </w:r>
            <w:r w:rsidR="00BB2002">
              <w:rPr>
                <w:rFonts w:eastAsia="Calibri" w:cs="Times New Roman"/>
                <w:szCs w:val="20"/>
              </w:rPr>
              <w:t>s</w:t>
            </w:r>
            <w:r w:rsidRPr="00426C44">
              <w:rPr>
                <w:rFonts w:eastAsia="Calibri" w:cs="Times New Roman"/>
                <w:szCs w:val="20"/>
              </w:rPr>
              <w:t xml:space="preserve"> may expand their use of Value Methodology</w:t>
            </w:r>
            <w:r w:rsidR="0021272B">
              <w:t xml:space="preserve">- </w:t>
            </w:r>
            <w:r w:rsidR="0021272B" w:rsidRPr="0021272B">
              <w:rPr>
                <w:i/>
                <w:iCs/>
              </w:rPr>
              <w:t>Examples</w:t>
            </w:r>
            <w:r w:rsidR="0021272B">
              <w:rPr>
                <w:i/>
                <w:iCs/>
              </w:rPr>
              <w:t>:</w:t>
            </w:r>
            <w:r w:rsidR="0021272B" w:rsidRPr="0021272B">
              <w:rPr>
                <w:i/>
                <w:iCs/>
              </w:rPr>
              <w:t xml:space="preserve"> was there a unique approach to using the methodology to reach desired outcomes; did the methodology aide in reaching or developing a new process approach and how</w:t>
            </w:r>
            <w:r w:rsidR="0021272B">
              <w:rPr>
                <w:i/>
                <w:iCs/>
              </w:rPr>
              <w:t>.</w:t>
            </w:r>
          </w:p>
        </w:tc>
      </w:tr>
      <w:tr w:rsidR="005F32FE" w:rsidRPr="002358C1" w14:paraId="3ADE51A7" w14:textId="77777777" w:rsidTr="005F32FE">
        <w:trPr>
          <w:trHeight w:val="1440"/>
        </w:trPr>
        <w:tc>
          <w:tcPr>
            <w:tcW w:w="5000" w:type="pct"/>
            <w:gridSpan w:val="2"/>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tcPr>
          <w:p w14:paraId="3ADE51A6" w14:textId="77777777" w:rsidR="005F32FE" w:rsidRPr="00426C44" w:rsidRDefault="005F32FE" w:rsidP="0064025D">
            <w:pPr>
              <w:ind w:left="103" w:right="660"/>
              <w:rPr>
                <w:rFonts w:eastAsia="Calibri" w:cs="Times New Roman"/>
                <w:szCs w:val="20"/>
              </w:rPr>
            </w:pPr>
            <w:r>
              <w:rPr>
                <w:rFonts w:eastAsia="Calibri" w:cs="Times New Roman"/>
                <w:szCs w:val="20"/>
              </w:rPr>
              <w:t>Nomination Comments</w:t>
            </w:r>
          </w:p>
        </w:tc>
      </w:tr>
      <w:tr w:rsidR="002358C1" w:rsidRPr="00B51C2A" w14:paraId="3ADE51AA" w14:textId="77777777" w:rsidTr="00E71994">
        <w:trPr>
          <w:trHeight w:val="144"/>
        </w:trPr>
        <w:tc>
          <w:tcPr>
            <w:tcW w:w="4180" w:type="pct"/>
            <w:vMerge w:val="restart"/>
            <w:tcBorders>
              <w:top w:val="single" w:sz="4" w:space="0" w:color="000000"/>
              <w:left w:val="single" w:sz="8" w:space="0" w:color="000000"/>
              <w:right w:val="single" w:sz="4" w:space="0" w:color="000000"/>
            </w:tcBorders>
          </w:tcPr>
          <w:p w14:paraId="3ADE51A8" w14:textId="77777777" w:rsidR="002358C1" w:rsidRPr="00B51C2A" w:rsidRDefault="002358C1" w:rsidP="0013600F">
            <w:pPr>
              <w:tabs>
                <w:tab w:val="left" w:pos="336"/>
              </w:tabs>
              <w:ind w:left="90"/>
              <w:rPr>
                <w:rFonts w:asciiTheme="minorHAnsi" w:hAnsiTheme="minorHAnsi"/>
              </w:rPr>
            </w:pPr>
            <w:r w:rsidRPr="00B51C2A">
              <w:rPr>
                <w:rFonts w:asciiTheme="minorHAnsi" w:hAnsiTheme="minorHAnsi"/>
              </w:rPr>
              <w:t>Reviewer Comments</w:t>
            </w:r>
          </w:p>
        </w:tc>
        <w:tc>
          <w:tcPr>
            <w:tcW w:w="820" w:type="pct"/>
            <w:tcBorders>
              <w:top w:val="single" w:sz="4" w:space="0" w:color="000000"/>
              <w:left w:val="single" w:sz="4" w:space="0" w:color="000000"/>
              <w:bottom w:val="single" w:sz="4" w:space="0" w:color="000000"/>
              <w:right w:val="single" w:sz="8" w:space="0" w:color="000000"/>
            </w:tcBorders>
            <w:tcMar>
              <w:top w:w="80" w:type="dxa"/>
              <w:left w:w="80" w:type="dxa"/>
              <w:bottom w:w="80" w:type="dxa"/>
              <w:right w:w="80" w:type="dxa"/>
            </w:tcMar>
          </w:tcPr>
          <w:p w14:paraId="3ADE51A9" w14:textId="77777777" w:rsidR="002358C1" w:rsidRPr="00B51C2A" w:rsidRDefault="002358C1" w:rsidP="0013600F">
            <w:pPr>
              <w:rPr>
                <w:rFonts w:asciiTheme="minorHAnsi" w:hAnsiTheme="minorHAnsi"/>
              </w:rPr>
            </w:pPr>
            <w:r w:rsidRPr="00B51C2A">
              <w:rPr>
                <w:rFonts w:asciiTheme="minorHAnsi" w:hAnsiTheme="minorHAnsi"/>
              </w:rPr>
              <w:t>Points (Max 10)</w:t>
            </w:r>
          </w:p>
        </w:tc>
      </w:tr>
      <w:tr w:rsidR="002358C1" w:rsidRPr="00B51C2A" w14:paraId="3ADE51AD" w14:textId="77777777" w:rsidTr="00E95698">
        <w:trPr>
          <w:trHeight w:val="432"/>
        </w:trPr>
        <w:tc>
          <w:tcPr>
            <w:tcW w:w="4180" w:type="pct"/>
            <w:vMerge/>
            <w:tcBorders>
              <w:left w:val="single" w:sz="8" w:space="0" w:color="000000"/>
              <w:bottom w:val="single" w:sz="8" w:space="0" w:color="000000"/>
              <w:right w:val="single" w:sz="4" w:space="0" w:color="000000"/>
            </w:tcBorders>
          </w:tcPr>
          <w:p w14:paraId="3ADE51AB" w14:textId="77777777" w:rsidR="002358C1" w:rsidRPr="00B51C2A" w:rsidRDefault="002358C1" w:rsidP="0013600F">
            <w:pPr>
              <w:pStyle w:val="Noparagraphstyle"/>
              <w:spacing w:line="240" w:lineRule="auto"/>
              <w:textAlignment w:val="auto"/>
              <w:rPr>
                <w:rFonts w:asciiTheme="minorHAnsi" w:hAnsiTheme="minorHAnsi"/>
                <w:color w:val="auto"/>
              </w:rPr>
            </w:pPr>
          </w:p>
        </w:tc>
        <w:tc>
          <w:tcPr>
            <w:tcW w:w="820" w:type="pct"/>
            <w:tcBorders>
              <w:top w:val="single" w:sz="4" w:space="0" w:color="000000"/>
              <w:left w:val="single" w:sz="4" w:space="0" w:color="000000"/>
              <w:bottom w:val="single" w:sz="8" w:space="0" w:color="000000"/>
              <w:right w:val="single" w:sz="8" w:space="0" w:color="000000"/>
            </w:tcBorders>
            <w:tcMar>
              <w:top w:w="80" w:type="dxa"/>
              <w:left w:w="80" w:type="dxa"/>
              <w:bottom w:w="80" w:type="dxa"/>
              <w:right w:w="80" w:type="dxa"/>
            </w:tcMar>
          </w:tcPr>
          <w:p w14:paraId="3ADE51AC" w14:textId="77777777" w:rsidR="002358C1" w:rsidRPr="00B51C2A" w:rsidRDefault="002358C1" w:rsidP="0013600F">
            <w:pPr>
              <w:pStyle w:val="Noparagraphstyle"/>
              <w:spacing w:line="240" w:lineRule="auto"/>
              <w:textAlignment w:val="auto"/>
              <w:rPr>
                <w:rFonts w:asciiTheme="minorHAnsi" w:hAnsiTheme="minorHAnsi"/>
                <w:color w:val="auto"/>
              </w:rPr>
            </w:pPr>
          </w:p>
        </w:tc>
      </w:tr>
      <w:tr w:rsidR="00C91F34" w:rsidRPr="0055749B" w14:paraId="6090B377" w14:textId="77777777" w:rsidTr="00AA15FE">
        <w:trPr>
          <w:trHeight w:val="20"/>
        </w:trPr>
        <w:tc>
          <w:tcPr>
            <w:tcW w:w="5000" w:type="pct"/>
            <w:gridSpan w:val="2"/>
            <w:tcBorders>
              <w:top w:val="single" w:sz="8" w:space="0" w:color="000000"/>
            </w:tcBorders>
            <w:tcMar>
              <w:top w:w="80" w:type="dxa"/>
              <w:left w:w="80" w:type="dxa"/>
              <w:bottom w:w="80" w:type="dxa"/>
              <w:right w:w="80" w:type="dxa"/>
            </w:tcMar>
          </w:tcPr>
          <w:p w14:paraId="7AF9E9F1" w14:textId="77777777" w:rsidR="00C91F34" w:rsidRPr="0055749B" w:rsidRDefault="00C91F34" w:rsidP="00AA15FE">
            <w:pPr>
              <w:pStyle w:val="Heading2"/>
              <w:keepNext w:val="0"/>
              <w:keepLines w:val="0"/>
              <w:rPr>
                <w:rFonts w:asciiTheme="minorHAnsi" w:hAnsiTheme="minorHAnsi"/>
                <w:b w:val="0"/>
                <w:bCs w:val="0"/>
                <w:sz w:val="20"/>
                <w:szCs w:val="20"/>
              </w:rPr>
            </w:pPr>
          </w:p>
        </w:tc>
      </w:tr>
      <w:tr w:rsidR="002358C1" w:rsidRPr="00B51C2A" w14:paraId="3ADE51B0" w14:textId="77777777" w:rsidTr="005F32FE">
        <w:tblPrEx>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PrEx>
        <w:trPr>
          <w:trHeight w:val="20"/>
        </w:trPr>
        <w:tc>
          <w:tcPr>
            <w:tcW w:w="5000" w:type="pct"/>
            <w:gridSpan w:val="2"/>
            <w:tcBorders>
              <w:top w:val="single" w:sz="8" w:space="0" w:color="000000"/>
              <w:bottom w:val="single" w:sz="4" w:space="0" w:color="000000"/>
            </w:tcBorders>
            <w:tcMar>
              <w:top w:w="80" w:type="dxa"/>
              <w:left w:w="80" w:type="dxa"/>
              <w:bottom w:w="80" w:type="dxa"/>
              <w:right w:w="80" w:type="dxa"/>
            </w:tcMar>
          </w:tcPr>
          <w:p w14:paraId="3ADE51AF" w14:textId="68DCE43B" w:rsidR="002358C1" w:rsidRPr="00B51C2A" w:rsidRDefault="00E71994" w:rsidP="0013600F">
            <w:pPr>
              <w:pStyle w:val="Heading2"/>
              <w:keepNext w:val="0"/>
              <w:keepLines w:val="0"/>
              <w:rPr>
                <w:rFonts w:asciiTheme="minorHAnsi" w:hAnsiTheme="minorHAnsi"/>
              </w:rPr>
            </w:pPr>
            <w:r>
              <w:rPr>
                <w:rFonts w:ascii="Calibri" w:eastAsiaTheme="minorHAnsi" w:hAnsi="Calibri" w:cstheme="minorBidi"/>
                <w:b w:val="0"/>
                <w:bCs w:val="0"/>
                <w:sz w:val="20"/>
                <w:szCs w:val="22"/>
              </w:rPr>
              <w:br w:type="page"/>
            </w:r>
            <w:r w:rsidR="002358C1" w:rsidRPr="00B51C2A">
              <w:rPr>
                <w:rFonts w:asciiTheme="minorHAnsi" w:hAnsiTheme="minorHAnsi"/>
              </w:rPr>
              <w:t xml:space="preserve">Criterion 3 - Improve </w:t>
            </w:r>
            <w:r w:rsidR="0021272B">
              <w:rPr>
                <w:rFonts w:asciiTheme="minorHAnsi" w:hAnsiTheme="minorHAnsi"/>
              </w:rPr>
              <w:t xml:space="preserve">&amp; Share </w:t>
            </w:r>
            <w:r w:rsidR="002358C1" w:rsidRPr="00B51C2A">
              <w:rPr>
                <w:rFonts w:asciiTheme="minorHAnsi" w:hAnsiTheme="minorHAnsi"/>
              </w:rPr>
              <w:t>VM</w:t>
            </w:r>
          </w:p>
        </w:tc>
      </w:tr>
      <w:tr w:rsidR="002358C1" w:rsidRPr="002358C1" w14:paraId="3ADE51B2" w14:textId="77777777" w:rsidTr="005F32FE">
        <w:tblPrEx>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PrEx>
        <w:trPr>
          <w:trHeight w:val="1016"/>
        </w:trPr>
        <w:tc>
          <w:tcPr>
            <w:tcW w:w="5000" w:type="pct"/>
            <w:gridSpan w:val="2"/>
            <w:tcBorders>
              <w:top w:val="single" w:sz="4" w:space="0" w:color="000000"/>
              <w:bottom w:val="single" w:sz="4" w:space="0" w:color="000000"/>
            </w:tcBorders>
          </w:tcPr>
          <w:p w14:paraId="3ADE51B1" w14:textId="2BDD2640" w:rsidR="002358C1" w:rsidRPr="00426C44" w:rsidRDefault="002358C1" w:rsidP="00C91F34">
            <w:pPr>
              <w:spacing w:before="40" w:after="40"/>
              <w:ind w:left="101" w:right="259"/>
              <w:jc w:val="both"/>
              <w:rPr>
                <w:rFonts w:eastAsia="Calibri" w:cs="Calibri"/>
                <w:szCs w:val="20"/>
              </w:rPr>
            </w:pPr>
            <w:r w:rsidRPr="00426C44">
              <w:rPr>
                <w:rFonts w:eastAsia="Calibri" w:cs="Times New Roman"/>
                <w:i/>
                <w:szCs w:val="20"/>
              </w:rPr>
              <w:t>Improve</w:t>
            </w:r>
            <w:r w:rsidRPr="00426C44">
              <w:rPr>
                <w:rFonts w:eastAsia="Calibri" w:cs="Times New Roman"/>
                <w:szCs w:val="20"/>
              </w:rPr>
              <w:t xml:space="preserve"> the technical, managerial, educational, and administrative</w:t>
            </w:r>
            <w:r w:rsidRPr="00426C44">
              <w:rPr>
                <w:rFonts w:eastAsia="Calibri" w:cs="Times New Roman"/>
                <w:spacing w:val="-21"/>
                <w:szCs w:val="20"/>
              </w:rPr>
              <w:t xml:space="preserve"> </w:t>
            </w:r>
            <w:r w:rsidRPr="00426C44">
              <w:rPr>
                <w:rFonts w:eastAsia="Calibri" w:cs="Times New Roman"/>
                <w:i/>
                <w:szCs w:val="20"/>
              </w:rPr>
              <w:t>programs</w:t>
            </w:r>
            <w:r w:rsidRPr="00426C44">
              <w:rPr>
                <w:rFonts w:eastAsia="Calibri" w:cs="Times New Roman"/>
                <w:szCs w:val="20"/>
              </w:rPr>
              <w:t xml:space="preserve"> to make any type of work more effective in terms i.e.,</w:t>
            </w:r>
            <w:r w:rsidRPr="00426C44">
              <w:rPr>
                <w:rFonts w:eastAsia="Calibri" w:cs="Times New Roman"/>
                <w:spacing w:val="-31"/>
                <w:szCs w:val="20"/>
              </w:rPr>
              <w:t xml:space="preserve"> </w:t>
            </w:r>
            <w:r w:rsidRPr="00426C44">
              <w:rPr>
                <w:rFonts w:eastAsia="Calibri" w:cs="Times New Roman"/>
                <w:szCs w:val="20"/>
              </w:rPr>
              <w:t>improved</w:t>
            </w:r>
            <w:r w:rsidRPr="00426C44">
              <w:rPr>
                <w:rFonts w:eastAsia="Calibri" w:cs="Times New Roman"/>
                <w:spacing w:val="-1"/>
                <w:szCs w:val="20"/>
              </w:rPr>
              <w:t xml:space="preserve"> </w:t>
            </w:r>
            <w:r w:rsidRPr="00426C44">
              <w:rPr>
                <w:rFonts w:eastAsia="Calibri" w:cs="Times New Roman"/>
                <w:szCs w:val="20"/>
              </w:rPr>
              <w:t>performance, reduced initial and/or life cycle costs, innovation, reduced</w:t>
            </w:r>
            <w:r w:rsidRPr="00426C44">
              <w:rPr>
                <w:rFonts w:eastAsia="Calibri" w:cs="Times New Roman"/>
                <w:spacing w:val="-28"/>
                <w:szCs w:val="20"/>
              </w:rPr>
              <w:t xml:space="preserve"> </w:t>
            </w:r>
            <w:r w:rsidRPr="00426C44">
              <w:rPr>
                <w:rFonts w:eastAsia="Calibri" w:cs="Times New Roman"/>
                <w:szCs w:val="20"/>
              </w:rPr>
              <w:t>time,</w:t>
            </w:r>
            <w:r w:rsidRPr="00426C44">
              <w:rPr>
                <w:rFonts w:eastAsia="Calibri" w:cs="Times New Roman"/>
                <w:w w:val="99"/>
                <w:szCs w:val="20"/>
              </w:rPr>
              <w:t xml:space="preserve"> </w:t>
            </w:r>
            <w:r w:rsidRPr="00426C44">
              <w:rPr>
                <w:rFonts w:eastAsia="Calibri" w:cs="Times New Roman"/>
                <w:szCs w:val="20"/>
              </w:rPr>
              <w:t>or other key performance and quality</w:t>
            </w:r>
            <w:r w:rsidRPr="00426C44">
              <w:rPr>
                <w:rFonts w:eastAsia="Calibri" w:cs="Times New Roman"/>
                <w:spacing w:val="-32"/>
                <w:szCs w:val="20"/>
              </w:rPr>
              <w:t xml:space="preserve"> </w:t>
            </w:r>
            <w:r w:rsidRPr="00426C44">
              <w:rPr>
                <w:rFonts w:eastAsia="Calibri" w:cs="Times New Roman"/>
                <w:szCs w:val="20"/>
              </w:rPr>
              <w:t>features.</w:t>
            </w:r>
            <w:r w:rsidR="00BB2002">
              <w:rPr>
                <w:rFonts w:eastAsia="Calibri" w:cs="Times New Roman"/>
                <w:szCs w:val="20"/>
              </w:rPr>
              <w:t xml:space="preserve"> </w:t>
            </w:r>
            <w:r w:rsidR="0021272B" w:rsidRPr="0021272B">
              <w:rPr>
                <w:rFonts w:eastAsia="Calibri" w:cs="Times New Roman"/>
                <w:i/>
                <w:iCs/>
                <w:szCs w:val="20"/>
              </w:rPr>
              <w:t>Examples:</w:t>
            </w:r>
            <w:r w:rsidR="0021272B">
              <w:rPr>
                <w:rFonts w:eastAsia="Calibri" w:cs="Times New Roman"/>
                <w:szCs w:val="20"/>
              </w:rPr>
              <w:t xml:space="preserve"> </w:t>
            </w:r>
            <w:r w:rsidR="0021272B" w:rsidRPr="00E53106">
              <w:rPr>
                <w:i/>
                <w:iCs/>
              </w:rPr>
              <w:t xml:space="preserve">how did you expand knowledge of the </w:t>
            </w:r>
            <w:r w:rsidR="0021272B">
              <w:rPr>
                <w:i/>
                <w:iCs/>
              </w:rPr>
              <w:t>process</w:t>
            </w:r>
            <w:r w:rsidR="0021272B" w:rsidRPr="00E53106">
              <w:rPr>
                <w:i/>
                <w:iCs/>
              </w:rPr>
              <w:t xml:space="preserve"> success to others outside the team</w:t>
            </w:r>
            <w:r w:rsidR="0021272B">
              <w:rPr>
                <w:i/>
                <w:iCs/>
              </w:rPr>
              <w:t>; how were you able to integrate this process into the current organization to aid in the successful delivery of the mission.</w:t>
            </w:r>
          </w:p>
        </w:tc>
      </w:tr>
      <w:tr w:rsidR="005F32FE" w:rsidRPr="002358C1" w14:paraId="3ADE51B4" w14:textId="77777777" w:rsidTr="005F32FE">
        <w:tblPrEx>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PrEx>
        <w:trPr>
          <w:trHeight w:val="1440"/>
        </w:trPr>
        <w:tc>
          <w:tcPr>
            <w:tcW w:w="5000" w:type="pct"/>
            <w:gridSpan w:val="2"/>
            <w:tcBorders>
              <w:top w:val="single" w:sz="4" w:space="0" w:color="000000"/>
              <w:bottom w:val="single" w:sz="4" w:space="0" w:color="000000"/>
            </w:tcBorders>
            <w:tcMar>
              <w:top w:w="80" w:type="dxa"/>
              <w:left w:w="80" w:type="dxa"/>
              <w:bottom w:w="80" w:type="dxa"/>
              <w:right w:w="80" w:type="dxa"/>
            </w:tcMar>
          </w:tcPr>
          <w:p w14:paraId="3ADE51B3" w14:textId="77777777" w:rsidR="005F32FE" w:rsidRPr="00426C44" w:rsidRDefault="005F32FE" w:rsidP="0064025D">
            <w:pPr>
              <w:ind w:left="103" w:right="660"/>
              <w:rPr>
                <w:rFonts w:eastAsia="Calibri" w:cs="Times New Roman"/>
                <w:szCs w:val="20"/>
              </w:rPr>
            </w:pPr>
            <w:r>
              <w:rPr>
                <w:rFonts w:eastAsia="Calibri" w:cs="Times New Roman"/>
                <w:szCs w:val="20"/>
              </w:rPr>
              <w:t>Nomination Comments</w:t>
            </w:r>
          </w:p>
        </w:tc>
      </w:tr>
      <w:tr w:rsidR="002358C1" w:rsidRPr="00B51C2A" w14:paraId="3ADE51B7" w14:textId="77777777" w:rsidTr="005F32FE">
        <w:tblPrEx>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PrEx>
        <w:trPr>
          <w:trHeight w:val="288"/>
        </w:trPr>
        <w:tc>
          <w:tcPr>
            <w:tcW w:w="4180" w:type="pct"/>
            <w:vMerge w:val="restart"/>
            <w:tcBorders>
              <w:top w:val="single" w:sz="4" w:space="0" w:color="000000"/>
              <w:bottom w:val="single" w:sz="4" w:space="0" w:color="000000"/>
            </w:tcBorders>
          </w:tcPr>
          <w:p w14:paraId="3ADE51B5" w14:textId="77777777" w:rsidR="002358C1" w:rsidRPr="00B51C2A" w:rsidRDefault="002358C1" w:rsidP="0013600F">
            <w:pPr>
              <w:tabs>
                <w:tab w:val="left" w:pos="336"/>
              </w:tabs>
              <w:ind w:left="90"/>
              <w:rPr>
                <w:rFonts w:asciiTheme="minorHAnsi" w:hAnsiTheme="minorHAnsi"/>
              </w:rPr>
            </w:pPr>
            <w:r w:rsidRPr="00B51C2A">
              <w:rPr>
                <w:rFonts w:asciiTheme="minorHAnsi" w:hAnsiTheme="minorHAnsi"/>
              </w:rPr>
              <w:t>Reviewer Comments</w:t>
            </w:r>
          </w:p>
        </w:tc>
        <w:tc>
          <w:tcPr>
            <w:tcW w:w="820" w:type="pct"/>
            <w:tcBorders>
              <w:top w:val="single" w:sz="4" w:space="0" w:color="000000"/>
              <w:bottom w:val="single" w:sz="4" w:space="0" w:color="000000"/>
            </w:tcBorders>
            <w:tcMar>
              <w:top w:w="80" w:type="dxa"/>
              <w:left w:w="80" w:type="dxa"/>
              <w:bottom w:w="80" w:type="dxa"/>
              <w:right w:w="80" w:type="dxa"/>
            </w:tcMar>
          </w:tcPr>
          <w:p w14:paraId="3ADE51B6" w14:textId="77777777" w:rsidR="002358C1" w:rsidRPr="00B51C2A" w:rsidRDefault="002358C1" w:rsidP="0013600F">
            <w:pPr>
              <w:rPr>
                <w:rFonts w:asciiTheme="minorHAnsi" w:hAnsiTheme="minorHAnsi"/>
              </w:rPr>
            </w:pPr>
            <w:r w:rsidRPr="00B51C2A">
              <w:rPr>
                <w:rFonts w:asciiTheme="minorHAnsi" w:hAnsiTheme="minorHAnsi"/>
              </w:rPr>
              <w:t>Points (Max 10)</w:t>
            </w:r>
          </w:p>
        </w:tc>
      </w:tr>
      <w:tr w:rsidR="002358C1" w:rsidRPr="00B51C2A" w14:paraId="3ADE51BA" w14:textId="77777777" w:rsidTr="00E95698">
        <w:tblPrEx>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PrEx>
        <w:trPr>
          <w:trHeight w:val="432"/>
        </w:trPr>
        <w:tc>
          <w:tcPr>
            <w:tcW w:w="4180" w:type="pct"/>
            <w:vMerge/>
            <w:tcBorders>
              <w:top w:val="single" w:sz="4" w:space="0" w:color="000000"/>
              <w:bottom w:val="single" w:sz="8" w:space="0" w:color="000000"/>
            </w:tcBorders>
          </w:tcPr>
          <w:p w14:paraId="3ADE51B8" w14:textId="77777777" w:rsidR="002358C1" w:rsidRPr="00B51C2A" w:rsidRDefault="002358C1" w:rsidP="0013600F">
            <w:pPr>
              <w:pStyle w:val="Noparagraphstyle"/>
              <w:spacing w:line="240" w:lineRule="auto"/>
              <w:textAlignment w:val="auto"/>
              <w:rPr>
                <w:rFonts w:asciiTheme="minorHAnsi" w:hAnsiTheme="minorHAnsi"/>
                <w:color w:val="auto"/>
              </w:rPr>
            </w:pPr>
          </w:p>
        </w:tc>
        <w:tc>
          <w:tcPr>
            <w:tcW w:w="820" w:type="pct"/>
            <w:tcBorders>
              <w:top w:val="single" w:sz="4" w:space="0" w:color="000000"/>
              <w:bottom w:val="single" w:sz="8" w:space="0" w:color="000000"/>
            </w:tcBorders>
            <w:tcMar>
              <w:top w:w="80" w:type="dxa"/>
              <w:left w:w="80" w:type="dxa"/>
              <w:bottom w:w="80" w:type="dxa"/>
              <w:right w:w="80" w:type="dxa"/>
            </w:tcMar>
          </w:tcPr>
          <w:p w14:paraId="3ADE51B9" w14:textId="77777777" w:rsidR="002358C1" w:rsidRPr="00B51C2A" w:rsidRDefault="002358C1" w:rsidP="0013600F">
            <w:pPr>
              <w:pStyle w:val="Noparagraphstyle"/>
              <w:spacing w:line="240" w:lineRule="auto"/>
              <w:textAlignment w:val="auto"/>
              <w:rPr>
                <w:rFonts w:asciiTheme="minorHAnsi" w:hAnsiTheme="minorHAnsi"/>
                <w:color w:val="auto"/>
              </w:rPr>
            </w:pPr>
          </w:p>
        </w:tc>
      </w:tr>
    </w:tbl>
    <w:p w14:paraId="3ADE51BB" w14:textId="77777777" w:rsidR="00510588" w:rsidRPr="009E09BA" w:rsidRDefault="00510588" w:rsidP="00155FB3">
      <w:pPr>
        <w:rPr>
          <w:rFonts w:asciiTheme="minorHAnsi" w:hAnsiTheme="minorHAnsi"/>
        </w:rPr>
      </w:pPr>
    </w:p>
    <w:sectPr w:rsidR="00510588" w:rsidRPr="009E09BA" w:rsidSect="00155FB3">
      <w:headerReference w:type="default" r:id="rId12"/>
      <w:pgSz w:w="12240" w:h="15840"/>
      <w:pgMar w:top="81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F8908" w14:textId="77777777" w:rsidR="007E270A" w:rsidRDefault="007E270A" w:rsidP="0050139C">
      <w:r>
        <w:separator/>
      </w:r>
    </w:p>
  </w:endnote>
  <w:endnote w:type="continuationSeparator" w:id="0">
    <w:p w14:paraId="64D32E4C" w14:textId="77777777" w:rsidR="007E270A" w:rsidRDefault="007E270A" w:rsidP="0050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LT Std 55">
    <w:altName w:val="Trebuchet MS"/>
    <w:panose1 w:val="00000000000000000000"/>
    <w:charset w:val="00"/>
    <w:family w:val="swiss"/>
    <w:notTrueType/>
    <w:pitch w:val="variable"/>
    <w:sig w:usb0="00000003" w:usb1="4000204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47 Cn Lt">
    <w:altName w:val="Arial Narrow"/>
    <w:panose1 w:val="00000000000000000000"/>
    <w:charset w:val="00"/>
    <w:family w:val="swiss"/>
    <w:notTrueType/>
    <w:pitch w:val="variable"/>
    <w:sig w:usb0="00000003"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Univers LT Std 57 Cn">
    <w:altName w:val="Arial Narrow"/>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AD774" w14:textId="77777777" w:rsidR="007E270A" w:rsidRDefault="007E270A" w:rsidP="0050139C">
      <w:r>
        <w:separator/>
      </w:r>
    </w:p>
  </w:footnote>
  <w:footnote w:type="continuationSeparator" w:id="0">
    <w:p w14:paraId="2C3F9839" w14:textId="77777777" w:rsidR="007E270A" w:rsidRDefault="007E270A" w:rsidP="00501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51C0" w14:textId="7EC72E7D" w:rsidR="00510588" w:rsidRPr="0050139C" w:rsidRDefault="00AE5B86" w:rsidP="0050139C">
    <w:pPr>
      <w:pStyle w:val="Header"/>
      <w:jc w:val="center"/>
      <w:rPr>
        <w:rFonts w:ascii="Univers LT Std 57 Cn" w:hAnsi="Univers LT Std 57 Cn"/>
        <w:b/>
        <w:color w:val="808080" w:themeColor="background1" w:themeShade="80"/>
        <w:sz w:val="28"/>
        <w:szCs w:val="28"/>
      </w:rPr>
    </w:pPr>
    <w:r>
      <w:rPr>
        <w:rFonts w:ascii="Univers LT Std 57 Cn" w:hAnsi="Univers LT Std 57 Cn"/>
        <w:b/>
        <w:color w:val="808080" w:themeColor="background1" w:themeShade="80"/>
        <w:sz w:val="28"/>
        <w:szCs w:val="28"/>
      </w:rPr>
      <w:t xml:space="preserve">U.S. Advocacy for Value </w:t>
    </w:r>
    <w:r w:rsidR="00510588" w:rsidRPr="0050139C">
      <w:rPr>
        <w:rFonts w:ascii="Univers LT Std 57 Cn" w:hAnsi="Univers LT Std 57 Cn"/>
        <w:b/>
        <w:color w:val="808080" w:themeColor="background1" w:themeShade="80"/>
        <w:sz w:val="28"/>
        <w:szCs w:val="28"/>
      </w:rPr>
      <w:t>Awards Nomination Form</w:t>
    </w:r>
  </w:p>
  <w:p w14:paraId="3ADE51C1" w14:textId="77777777" w:rsidR="00510588" w:rsidRDefault="00510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97864"/>
    <w:multiLevelType w:val="hybridMultilevel"/>
    <w:tmpl w:val="9364FC82"/>
    <w:lvl w:ilvl="0" w:tplc="BCD84356">
      <w:start w:val="1"/>
      <w:numFmt w:val="bullet"/>
      <w:lvlText w:val=""/>
      <w:lvlJc w:val="left"/>
      <w:pPr>
        <w:ind w:left="3240" w:hanging="360"/>
      </w:pPr>
      <w:rPr>
        <w:rFonts w:ascii="Wingdings" w:eastAsiaTheme="minorHAnsi" w:hAnsi="Wingdings" w:cstheme="minorBid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23315AA5"/>
    <w:multiLevelType w:val="hybridMultilevel"/>
    <w:tmpl w:val="4850B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D455C4"/>
    <w:multiLevelType w:val="hybridMultilevel"/>
    <w:tmpl w:val="621AD8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8524210">
    <w:abstractNumId w:val="2"/>
  </w:num>
  <w:num w:numId="2" w16cid:durableId="342635090">
    <w:abstractNumId w:val="0"/>
  </w:num>
  <w:num w:numId="3" w16cid:durableId="1631208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9C"/>
    <w:rsid w:val="00005C3C"/>
    <w:rsid w:val="00071928"/>
    <w:rsid w:val="000C5C2F"/>
    <w:rsid w:val="0013600F"/>
    <w:rsid w:val="00150166"/>
    <w:rsid w:val="00155FB3"/>
    <w:rsid w:val="00183875"/>
    <w:rsid w:val="001C4F02"/>
    <w:rsid w:val="001D5B72"/>
    <w:rsid w:val="001E3F6E"/>
    <w:rsid w:val="00210E38"/>
    <w:rsid w:val="0021272B"/>
    <w:rsid w:val="00213A5D"/>
    <w:rsid w:val="002358C1"/>
    <w:rsid w:val="002362E0"/>
    <w:rsid w:val="00280100"/>
    <w:rsid w:val="002B647F"/>
    <w:rsid w:val="002E448F"/>
    <w:rsid w:val="002F17EB"/>
    <w:rsid w:val="003234BE"/>
    <w:rsid w:val="00324826"/>
    <w:rsid w:val="0035434F"/>
    <w:rsid w:val="003579E0"/>
    <w:rsid w:val="00385D41"/>
    <w:rsid w:val="00390A4D"/>
    <w:rsid w:val="00394699"/>
    <w:rsid w:val="003D0204"/>
    <w:rsid w:val="003D5413"/>
    <w:rsid w:val="003F2536"/>
    <w:rsid w:val="00422A98"/>
    <w:rsid w:val="00425FC6"/>
    <w:rsid w:val="004264DA"/>
    <w:rsid w:val="004351D8"/>
    <w:rsid w:val="004B61F6"/>
    <w:rsid w:val="004C66E8"/>
    <w:rsid w:val="004C76C3"/>
    <w:rsid w:val="0050139C"/>
    <w:rsid w:val="00510588"/>
    <w:rsid w:val="00543395"/>
    <w:rsid w:val="005B0604"/>
    <w:rsid w:val="005E76FD"/>
    <w:rsid w:val="005F1A8A"/>
    <w:rsid w:val="005F32FE"/>
    <w:rsid w:val="006C6E99"/>
    <w:rsid w:val="00705FE0"/>
    <w:rsid w:val="00713F95"/>
    <w:rsid w:val="00784924"/>
    <w:rsid w:val="007E270A"/>
    <w:rsid w:val="007E435E"/>
    <w:rsid w:val="007E67A3"/>
    <w:rsid w:val="008301FD"/>
    <w:rsid w:val="00844145"/>
    <w:rsid w:val="0086142F"/>
    <w:rsid w:val="009272CD"/>
    <w:rsid w:val="0094044F"/>
    <w:rsid w:val="00991EF4"/>
    <w:rsid w:val="00993687"/>
    <w:rsid w:val="009D42DA"/>
    <w:rsid w:val="009E09BA"/>
    <w:rsid w:val="009F2313"/>
    <w:rsid w:val="009F5350"/>
    <w:rsid w:val="00A44FEF"/>
    <w:rsid w:val="00AE5B86"/>
    <w:rsid w:val="00B3747D"/>
    <w:rsid w:val="00BB2002"/>
    <w:rsid w:val="00BE7A04"/>
    <w:rsid w:val="00C02C12"/>
    <w:rsid w:val="00C22D09"/>
    <w:rsid w:val="00C448CD"/>
    <w:rsid w:val="00C91F34"/>
    <w:rsid w:val="00CB1A55"/>
    <w:rsid w:val="00D25B1B"/>
    <w:rsid w:val="00D80B94"/>
    <w:rsid w:val="00DA4B00"/>
    <w:rsid w:val="00DC7EA6"/>
    <w:rsid w:val="00DF0110"/>
    <w:rsid w:val="00DF72FC"/>
    <w:rsid w:val="00E5177F"/>
    <w:rsid w:val="00E51E95"/>
    <w:rsid w:val="00E52A71"/>
    <w:rsid w:val="00E66C80"/>
    <w:rsid w:val="00E71994"/>
    <w:rsid w:val="00E85496"/>
    <w:rsid w:val="00E95698"/>
    <w:rsid w:val="00F73EB8"/>
    <w:rsid w:val="00FA470E"/>
    <w:rsid w:val="00FC0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50E3"/>
  <w15:docId w15:val="{31BC8749-414A-4776-8570-F4182BDEC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nivers LT Std 55" w:eastAsiaTheme="minorHAnsi" w:hAnsi="Univers LT Std 55"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588"/>
    <w:pPr>
      <w:spacing w:after="0" w:line="240" w:lineRule="auto"/>
    </w:pPr>
    <w:rPr>
      <w:rFonts w:ascii="Calibri" w:hAnsi="Calibri"/>
      <w:sz w:val="20"/>
    </w:rPr>
  </w:style>
  <w:style w:type="paragraph" w:styleId="Heading1">
    <w:name w:val="heading 1"/>
    <w:basedOn w:val="Normal"/>
    <w:next w:val="Normal"/>
    <w:link w:val="Heading1Char"/>
    <w:uiPriority w:val="9"/>
    <w:qFormat/>
    <w:rsid w:val="0050139C"/>
    <w:pPr>
      <w:keepNext/>
      <w:keepLines/>
      <w:spacing w:after="360"/>
      <w:jc w:val="center"/>
      <w:outlineLvl w:val="0"/>
    </w:pPr>
    <w:rPr>
      <w:rFonts w:ascii="Palatino Linotype" w:eastAsiaTheme="majorEastAsia" w:hAnsi="Palatino Linotype" w:cstheme="majorBidi"/>
      <w:b/>
      <w:bCs/>
      <w:color w:val="000000" w:themeColor="text1"/>
      <w:sz w:val="48"/>
      <w:szCs w:val="28"/>
    </w:rPr>
  </w:style>
  <w:style w:type="paragraph" w:styleId="Heading2">
    <w:name w:val="heading 2"/>
    <w:basedOn w:val="Normal"/>
    <w:next w:val="Normal"/>
    <w:link w:val="Heading2Char"/>
    <w:uiPriority w:val="9"/>
    <w:unhideWhenUsed/>
    <w:qFormat/>
    <w:rsid w:val="00510588"/>
    <w:pPr>
      <w:keepNext/>
      <w:keepLines/>
      <w:outlineLvl w:val="1"/>
    </w:pPr>
    <w:rPr>
      <w:rFonts w:ascii="Palatino Linotype" w:eastAsiaTheme="majorEastAsia" w:hAnsi="Palatino Linotype" w:cstheme="majorBidi"/>
      <w:b/>
      <w:bCs/>
      <w:sz w:val="32"/>
      <w:szCs w:val="26"/>
    </w:rPr>
  </w:style>
  <w:style w:type="paragraph" w:styleId="Heading3">
    <w:name w:val="heading 3"/>
    <w:basedOn w:val="Normal"/>
    <w:next w:val="Normal"/>
    <w:link w:val="Heading3Char"/>
    <w:uiPriority w:val="9"/>
    <w:unhideWhenUsed/>
    <w:qFormat/>
    <w:rsid w:val="004351D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39C"/>
    <w:rPr>
      <w:rFonts w:ascii="Palatino Linotype" w:eastAsiaTheme="majorEastAsia" w:hAnsi="Palatino Linotype" w:cstheme="majorBidi"/>
      <w:b/>
      <w:bCs/>
      <w:color w:val="000000" w:themeColor="text1"/>
      <w:sz w:val="48"/>
      <w:szCs w:val="28"/>
    </w:rPr>
  </w:style>
  <w:style w:type="character" w:customStyle="1" w:styleId="Heading2Char">
    <w:name w:val="Heading 2 Char"/>
    <w:basedOn w:val="DefaultParagraphFont"/>
    <w:link w:val="Heading2"/>
    <w:uiPriority w:val="9"/>
    <w:rsid w:val="00510588"/>
    <w:rPr>
      <w:rFonts w:ascii="Palatino Linotype" w:eastAsiaTheme="majorEastAsia" w:hAnsi="Palatino Linotype" w:cstheme="majorBidi"/>
      <w:b/>
      <w:bCs/>
      <w:sz w:val="32"/>
      <w:szCs w:val="26"/>
    </w:rPr>
  </w:style>
  <w:style w:type="paragraph" w:styleId="Header">
    <w:name w:val="header"/>
    <w:basedOn w:val="Normal"/>
    <w:link w:val="HeaderChar"/>
    <w:uiPriority w:val="99"/>
    <w:unhideWhenUsed/>
    <w:rsid w:val="0050139C"/>
    <w:pPr>
      <w:tabs>
        <w:tab w:val="center" w:pos="4680"/>
        <w:tab w:val="right" w:pos="9360"/>
      </w:tabs>
    </w:pPr>
  </w:style>
  <w:style w:type="character" w:customStyle="1" w:styleId="HeaderChar">
    <w:name w:val="Header Char"/>
    <w:basedOn w:val="DefaultParagraphFont"/>
    <w:link w:val="Header"/>
    <w:uiPriority w:val="99"/>
    <w:rsid w:val="0050139C"/>
    <w:rPr>
      <w:rFonts w:ascii="Franklin Gothic Medium" w:hAnsi="Franklin Gothic Medium"/>
    </w:rPr>
  </w:style>
  <w:style w:type="paragraph" w:styleId="Footer">
    <w:name w:val="footer"/>
    <w:basedOn w:val="Normal"/>
    <w:link w:val="FooterChar"/>
    <w:uiPriority w:val="99"/>
    <w:unhideWhenUsed/>
    <w:rsid w:val="0050139C"/>
    <w:pPr>
      <w:tabs>
        <w:tab w:val="center" w:pos="4680"/>
        <w:tab w:val="right" w:pos="9360"/>
      </w:tabs>
    </w:pPr>
  </w:style>
  <w:style w:type="character" w:customStyle="1" w:styleId="FooterChar">
    <w:name w:val="Footer Char"/>
    <w:basedOn w:val="DefaultParagraphFont"/>
    <w:link w:val="Footer"/>
    <w:uiPriority w:val="99"/>
    <w:rsid w:val="0050139C"/>
    <w:rPr>
      <w:rFonts w:ascii="Franklin Gothic Medium" w:hAnsi="Franklin Gothic Medium"/>
    </w:rPr>
  </w:style>
  <w:style w:type="paragraph" w:styleId="BalloonText">
    <w:name w:val="Balloon Text"/>
    <w:basedOn w:val="Normal"/>
    <w:link w:val="BalloonTextChar"/>
    <w:uiPriority w:val="99"/>
    <w:semiHidden/>
    <w:unhideWhenUsed/>
    <w:rsid w:val="0050139C"/>
    <w:rPr>
      <w:rFonts w:ascii="Tahoma" w:hAnsi="Tahoma" w:cs="Tahoma"/>
      <w:sz w:val="16"/>
      <w:szCs w:val="16"/>
    </w:rPr>
  </w:style>
  <w:style w:type="character" w:customStyle="1" w:styleId="BalloonTextChar">
    <w:name w:val="Balloon Text Char"/>
    <w:basedOn w:val="DefaultParagraphFont"/>
    <w:link w:val="BalloonText"/>
    <w:uiPriority w:val="99"/>
    <w:semiHidden/>
    <w:rsid w:val="0050139C"/>
    <w:rPr>
      <w:rFonts w:ascii="Tahoma" w:hAnsi="Tahoma" w:cs="Tahoma"/>
      <w:sz w:val="16"/>
      <w:szCs w:val="16"/>
    </w:rPr>
  </w:style>
  <w:style w:type="character" w:styleId="Hyperlink">
    <w:name w:val="Hyperlink"/>
    <w:basedOn w:val="DefaultParagraphFont"/>
    <w:uiPriority w:val="99"/>
    <w:unhideWhenUsed/>
    <w:rsid w:val="0050139C"/>
    <w:rPr>
      <w:color w:val="0000FF" w:themeColor="hyperlink"/>
      <w:u w:val="single"/>
    </w:rPr>
  </w:style>
  <w:style w:type="table" w:styleId="TableGrid">
    <w:name w:val="Table Grid"/>
    <w:basedOn w:val="TableNormal"/>
    <w:uiPriority w:val="59"/>
    <w:rsid w:val="00501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79E0"/>
    <w:pPr>
      <w:ind w:left="720"/>
      <w:contextualSpacing/>
    </w:pPr>
  </w:style>
  <w:style w:type="paragraph" w:styleId="Title">
    <w:name w:val="Title"/>
    <w:basedOn w:val="Normal"/>
    <w:next w:val="Normal"/>
    <w:link w:val="TitleChar"/>
    <w:uiPriority w:val="10"/>
    <w:qFormat/>
    <w:rsid w:val="004351D8"/>
    <w:pPr>
      <w:spacing w:before="240" w:after="120"/>
      <w:contextualSpacing/>
    </w:pPr>
    <w:rPr>
      <w:rFonts w:ascii="Palatino Linotype" w:eastAsiaTheme="majorEastAsia" w:hAnsi="Palatino Linotype" w:cstheme="majorBidi"/>
      <w:b/>
      <w:color w:val="000000" w:themeColor="text1"/>
      <w:spacing w:val="5"/>
      <w:kern w:val="28"/>
      <w:sz w:val="28"/>
      <w:szCs w:val="52"/>
    </w:rPr>
  </w:style>
  <w:style w:type="character" w:customStyle="1" w:styleId="TitleChar">
    <w:name w:val="Title Char"/>
    <w:basedOn w:val="DefaultParagraphFont"/>
    <w:link w:val="Title"/>
    <w:uiPriority w:val="10"/>
    <w:rsid w:val="004351D8"/>
    <w:rPr>
      <w:rFonts w:ascii="Palatino Linotype" w:eastAsiaTheme="majorEastAsia" w:hAnsi="Palatino Linotype" w:cstheme="majorBidi"/>
      <w:b/>
      <w:color w:val="000000" w:themeColor="text1"/>
      <w:spacing w:val="5"/>
      <w:kern w:val="28"/>
      <w:sz w:val="28"/>
      <w:szCs w:val="52"/>
    </w:rPr>
  </w:style>
  <w:style w:type="table" w:styleId="LightShading">
    <w:name w:val="Light Shading"/>
    <w:basedOn w:val="TableNormal"/>
    <w:uiPriority w:val="60"/>
    <w:rsid w:val="004351D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rsid w:val="004351D8"/>
    <w:rPr>
      <w:rFonts w:asciiTheme="majorHAnsi" w:eastAsiaTheme="majorEastAsia" w:hAnsiTheme="majorHAnsi" w:cstheme="majorBidi"/>
      <w:b/>
      <w:bCs/>
      <w:color w:val="4F81BD" w:themeColor="accent1"/>
      <w:sz w:val="20"/>
    </w:rPr>
  </w:style>
  <w:style w:type="paragraph" w:customStyle="1" w:styleId="Noparagraphstyle">
    <w:name w:val="[No paragraph style]"/>
    <w:rsid w:val="00510588"/>
    <w:pPr>
      <w:autoSpaceDE w:val="0"/>
      <w:autoSpaceDN w:val="0"/>
      <w:adjustRightInd w:val="0"/>
      <w:spacing w:after="0" w:line="288" w:lineRule="auto"/>
      <w:textAlignment w:val="center"/>
    </w:pPr>
    <w:rPr>
      <w:rFonts w:ascii="Univers LT Std 47 Cn Lt" w:hAnsi="Univers LT Std 47 Cn Lt"/>
      <w:color w:val="000000"/>
      <w:sz w:val="24"/>
      <w:szCs w:val="24"/>
    </w:rPr>
  </w:style>
  <w:style w:type="paragraph" w:customStyle="1" w:styleId="TableHead">
    <w:name w:val="Table Head"/>
    <w:uiPriority w:val="99"/>
    <w:rsid w:val="00510588"/>
    <w:pPr>
      <w:autoSpaceDE w:val="0"/>
      <w:autoSpaceDN w:val="0"/>
      <w:adjustRightInd w:val="0"/>
      <w:spacing w:after="180" w:line="288" w:lineRule="auto"/>
      <w:textAlignment w:val="center"/>
    </w:pPr>
    <w:rPr>
      <w:rFonts w:ascii="Univers LT Std 47 Cn Lt" w:hAnsi="Univers LT Std 47 Cn Lt" w:cs="Univers LT Std 47 Cn Lt"/>
      <w:b/>
      <w:bCs/>
      <w:color w:val="000000"/>
      <w:sz w:val="28"/>
      <w:szCs w:val="28"/>
    </w:rPr>
  </w:style>
  <w:style w:type="paragraph" w:customStyle="1" w:styleId="AwardFormText">
    <w:name w:val="Award Form Text"/>
    <w:basedOn w:val="BodyText"/>
    <w:uiPriority w:val="99"/>
    <w:rsid w:val="00510588"/>
    <w:pPr>
      <w:autoSpaceDE w:val="0"/>
      <w:autoSpaceDN w:val="0"/>
      <w:adjustRightInd w:val="0"/>
      <w:spacing w:after="180" w:line="288" w:lineRule="auto"/>
      <w:textAlignment w:val="center"/>
    </w:pPr>
    <w:rPr>
      <w:rFonts w:ascii="Franklin Gothic Book" w:hAnsi="Franklin Gothic Book" w:cs="Franklin Gothic Book"/>
      <w:color w:val="000000"/>
      <w:sz w:val="22"/>
    </w:rPr>
  </w:style>
  <w:style w:type="paragraph" w:styleId="BodyText">
    <w:name w:val="Body Text"/>
    <w:basedOn w:val="Normal"/>
    <w:link w:val="BodyTextChar"/>
    <w:uiPriority w:val="99"/>
    <w:unhideWhenUsed/>
    <w:rsid w:val="00510588"/>
    <w:pPr>
      <w:spacing w:after="120"/>
    </w:pPr>
  </w:style>
  <w:style w:type="character" w:customStyle="1" w:styleId="BodyTextChar">
    <w:name w:val="Body Text Char"/>
    <w:basedOn w:val="DefaultParagraphFont"/>
    <w:link w:val="BodyText"/>
    <w:uiPriority w:val="99"/>
    <w:rsid w:val="00510588"/>
    <w:rPr>
      <w:rFonts w:ascii="Calibri" w:hAnsi="Calibri"/>
      <w:sz w:val="20"/>
    </w:rPr>
  </w:style>
  <w:style w:type="paragraph" w:customStyle="1" w:styleId="Bullet1">
    <w:name w:val="Bullet 1"/>
    <w:basedOn w:val="BodyText"/>
    <w:uiPriority w:val="99"/>
    <w:rsid w:val="00210E38"/>
    <w:pPr>
      <w:tabs>
        <w:tab w:val="left" w:pos="360"/>
      </w:tabs>
      <w:autoSpaceDE w:val="0"/>
      <w:autoSpaceDN w:val="0"/>
      <w:adjustRightInd w:val="0"/>
      <w:spacing w:after="180" w:line="288" w:lineRule="auto"/>
      <w:ind w:left="360" w:hanging="360"/>
      <w:textAlignment w:val="center"/>
    </w:pPr>
    <w:rPr>
      <w:rFonts w:ascii="Palatino Linotype" w:eastAsia="Calibri" w:hAnsi="Palatino Linotype" w:cs="Palatino Linotype"/>
      <w:color w:val="000000"/>
      <w:sz w:val="22"/>
    </w:rPr>
  </w:style>
  <w:style w:type="character" w:styleId="FollowedHyperlink">
    <w:name w:val="FollowedHyperlink"/>
    <w:basedOn w:val="DefaultParagraphFont"/>
    <w:uiPriority w:val="99"/>
    <w:semiHidden/>
    <w:unhideWhenUsed/>
    <w:rsid w:val="00385D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8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alue-eng.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191319A568C0428C6905C0368BD9D2" ma:contentTypeVersion="18" ma:contentTypeDescription="Create a new document." ma:contentTypeScope="" ma:versionID="0a76441116c2bfd7a99f06982c85ba6d">
  <xsd:schema xmlns:xsd="http://www.w3.org/2001/XMLSchema" xmlns:xs="http://www.w3.org/2001/XMLSchema" xmlns:p="http://schemas.microsoft.com/office/2006/metadata/properties" xmlns:ns2="3de78d78-2c5f-480e-936c-45bdc8ffbed1" xmlns:ns3="d6f0d1ce-0a4a-4265-b17d-a082ee4b9035" targetNamespace="http://schemas.microsoft.com/office/2006/metadata/properties" ma:root="true" ma:fieldsID="3a09bdaeb232bc8394e5a7174560c86e" ns2:_="" ns3:_="">
    <xsd:import namespace="3de78d78-2c5f-480e-936c-45bdc8ffbed1"/>
    <xsd:import namespace="d6f0d1ce-0a4a-4265-b17d-a082ee4b90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e78d78-2c5f-480e-936c-45bdc8ffb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388232-1b1f-4ce2-a667-24a8dd85558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f0d1ce-0a4a-4265-b17d-a082ee4b90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0f3c63-fe1d-4e32-bcd7-d55095282dcf}" ma:internalName="TaxCatchAll" ma:showField="CatchAllData" ma:web="d6f0d1ce-0a4a-4265-b17d-a082ee4b9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f0d1ce-0a4a-4265-b17d-a082ee4b9035" xsi:nil="true"/>
    <lcf76f155ced4ddcb4097134ff3c332f xmlns="3de78d78-2c5f-480e-936c-45bdc8ffbe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EEFD90-FCC0-4257-9C44-B91474564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78d78-2c5f-480e-936c-45bdc8ffbed1"/>
    <ds:schemaRef ds:uri="d6f0d1ce-0a4a-4265-b17d-a082ee4b9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FC5A1-ABDE-4A6E-BE27-E09FF42A3D8B}">
  <ds:schemaRefs>
    <ds:schemaRef ds:uri="http://schemas.openxmlformats.org/officeDocument/2006/bibliography"/>
  </ds:schemaRefs>
</ds:datastoreItem>
</file>

<file path=customXml/itemProps3.xml><?xml version="1.0" encoding="utf-8"?>
<ds:datastoreItem xmlns:ds="http://schemas.openxmlformats.org/officeDocument/2006/customXml" ds:itemID="{B8885805-D687-4000-9CBD-D9CFD8082169}">
  <ds:schemaRefs>
    <ds:schemaRef ds:uri="http://schemas.microsoft.com/sharepoint/v3/contenttype/forms"/>
  </ds:schemaRefs>
</ds:datastoreItem>
</file>

<file path=customXml/itemProps4.xml><?xml version="1.0" encoding="utf-8"?>
<ds:datastoreItem xmlns:ds="http://schemas.openxmlformats.org/officeDocument/2006/customXml" ds:itemID="{030C9117-52B1-4C6E-9D0F-EF0F6B2CEC24}">
  <ds:schemaRefs>
    <ds:schemaRef ds:uri="http://schemas.microsoft.com/office/2006/metadata/properties"/>
    <ds:schemaRef ds:uri="http://schemas.microsoft.com/office/infopath/2007/PartnerControls"/>
    <ds:schemaRef ds:uri="d6f0d1ce-0a4a-4265-b17d-a082ee4b9035"/>
    <ds:schemaRef ds:uri="3de78d78-2c5f-480e-936c-45bdc8ffbed1"/>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Smith</dc:creator>
  <cp:lastModifiedBy>Melissa Baldwin</cp:lastModifiedBy>
  <cp:revision>6</cp:revision>
  <cp:lastPrinted>2016-12-01T16:27:00Z</cp:lastPrinted>
  <dcterms:created xsi:type="dcterms:W3CDTF">2025-01-06T16:45:00Z</dcterms:created>
  <dcterms:modified xsi:type="dcterms:W3CDTF">2025-02-04T20:26:00Z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0x01010017191319A568C0428C6905C0368BD9D2</vt:lpwstr>
  </property>
  <property fmtid="{D5CDD505-2E9C-101B-9397-08002B2CF9AE}" pid="3" name="Order">
    <vt:r8>13195800</vt:r8>
  </property>
  <property fmtid="{D5CDD505-2E9C-101B-9397-08002B2CF9AE}" pid="4" name="MediaServiceImageTags">
    <vt:lpwstr/>
  </property>
</Properties>
</file>